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CB2048">
      <w:pPr>
        <w:overflowPunct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CB2048">
      <w:pPr>
        <w:overflowPunct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CB2048">
      <w:pPr>
        <w:overflowPunct/>
        <w:spacing w:line="360" w:lineRule="auto"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CB2048">
      <w:pPr>
        <w:overflowPunct/>
        <w:spacing w:line="360" w:lineRule="auto"/>
        <w:ind w:firstLine="567"/>
        <w:jc w:val="right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14341" w:rsidRPr="008E58C0" w:rsidRDefault="00614341" w:rsidP="00CB2048">
      <w:pPr>
        <w:overflowPunct/>
        <w:spacing w:line="360" w:lineRule="auto"/>
        <w:ind w:firstLine="567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от "_____"_</w:t>
      </w:r>
      <w:r w:rsidR="00CB2048" w:rsidRPr="00CB2048">
        <w:rPr>
          <w:rFonts w:ascii="Times New Roman" w:hAnsi="Times New Roman"/>
          <w:sz w:val="24"/>
          <w:szCs w:val="24"/>
          <w:u w:val="single"/>
          <w:lang w:eastAsia="ru-RU"/>
        </w:rPr>
        <w:t>августа</w:t>
      </w:r>
      <w:r w:rsidRPr="008E58C0">
        <w:rPr>
          <w:rFonts w:ascii="Times New Roman" w:hAnsi="Times New Roman"/>
          <w:sz w:val="24"/>
          <w:szCs w:val="24"/>
          <w:lang w:eastAsia="ru-RU"/>
        </w:rPr>
        <w:t>__ 201</w:t>
      </w:r>
      <w:r w:rsidR="00CB2048">
        <w:rPr>
          <w:rFonts w:ascii="Times New Roman" w:hAnsi="Times New Roman"/>
          <w:sz w:val="24"/>
          <w:szCs w:val="24"/>
          <w:lang w:eastAsia="ru-RU"/>
        </w:rPr>
        <w:t>8</w:t>
      </w:r>
      <w:r w:rsidRPr="008E58C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Default="00D65180" w:rsidP="00CB2048">
      <w:pPr>
        <w:overflowPunct/>
        <w:autoSpaceDE/>
        <w:autoSpaceDN/>
        <w:adjustRightInd/>
        <w:ind w:firstLine="567"/>
        <w:jc w:val="both"/>
        <w:textAlignment w:val="auto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497417" w:rsidRPr="00683588" w:rsidRDefault="00497417" w:rsidP="00CB2048">
      <w:pPr>
        <w:overflowPunct/>
        <w:autoSpaceDE/>
        <w:autoSpaceDN/>
        <w:adjustRightInd/>
        <w:spacing w:after="200" w:line="276" w:lineRule="auto"/>
        <w:ind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683588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497417" w:rsidRPr="00164F50" w:rsidRDefault="00497417" w:rsidP="00CB2048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164F50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</w:t>
      </w:r>
    </w:p>
    <w:p w:rsidR="00497417" w:rsidRPr="00164F50" w:rsidRDefault="00497417" w:rsidP="00CB2048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164F50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F13482" w:rsidRPr="00164F50">
        <w:rPr>
          <w:rFonts w:ascii="Times New Roman" w:eastAsia="Calibri" w:hAnsi="Times New Roman"/>
          <w:sz w:val="24"/>
          <w:szCs w:val="24"/>
        </w:rPr>
        <w:t>2</w:t>
      </w:r>
      <w:r w:rsidRPr="00164F50">
        <w:rPr>
          <w:rFonts w:ascii="Times New Roman" w:eastAsia="Calibri" w:hAnsi="Times New Roman"/>
          <w:sz w:val="24"/>
          <w:szCs w:val="24"/>
        </w:rPr>
        <w:t xml:space="preserve"> </w:t>
      </w:r>
    </w:p>
    <w:p w:rsidR="00497417" w:rsidRPr="00683588" w:rsidRDefault="00497417" w:rsidP="00CB2048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683588">
        <w:rPr>
          <w:rFonts w:ascii="Times New Roman" w:eastAsia="Calibri" w:hAnsi="Times New Roman"/>
          <w:sz w:val="24"/>
          <w:szCs w:val="24"/>
        </w:rPr>
        <w:t xml:space="preserve">Межрайонной инспекции Федеральной </w:t>
      </w:r>
    </w:p>
    <w:p w:rsidR="00497417" w:rsidRPr="00683588" w:rsidRDefault="00497417" w:rsidP="00CB2048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683588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497417" w:rsidRPr="00683588" w:rsidRDefault="00497417" w:rsidP="00CB2048">
      <w:pPr>
        <w:overflowPunct/>
        <w:autoSpaceDE/>
        <w:autoSpaceDN/>
        <w:adjustRightInd/>
        <w:spacing w:after="120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97417" w:rsidRPr="00683588" w:rsidRDefault="00497417" w:rsidP="00CB2048">
      <w:pPr>
        <w:overflowPunct/>
        <w:autoSpaceDE/>
        <w:autoSpaceDN/>
        <w:adjustRightInd/>
        <w:spacing w:after="120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97417" w:rsidRPr="002E1A63" w:rsidRDefault="00497417" w:rsidP="00CB204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2E1A63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497417" w:rsidRPr="002E1A63" w:rsidRDefault="0049741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 </w:t>
      </w:r>
      <w:r w:rsidR="00F13482" w:rsidRPr="002E1A63">
        <w:rPr>
          <w:rFonts w:ascii="Times New Roman" w:eastAsia="Calibri" w:hAnsi="Times New Roman"/>
          <w:sz w:val="24"/>
          <w:szCs w:val="24"/>
        </w:rPr>
        <w:t>2</w:t>
      </w:r>
      <w:r w:rsidRPr="002E1A63">
        <w:rPr>
          <w:rFonts w:ascii="Times New Roman" w:eastAsia="Calibri" w:hAnsi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497417" w:rsidRPr="002E1A63" w:rsidRDefault="0049741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Pr="002E1A63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2E1A63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Pr="002E1A63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Pr="002E1A63">
        <w:rPr>
          <w:rFonts w:ascii="Times New Roman" w:hAnsi="Times New Roman"/>
          <w:sz w:val="24"/>
          <w:szCs w:val="24"/>
        </w:rPr>
        <w:t>- 11-3-4-096</w:t>
      </w:r>
      <w:r w:rsidRPr="002E1A63">
        <w:rPr>
          <w:rFonts w:ascii="Times New Roman" w:eastAsia="Calibri" w:hAnsi="Times New Roman"/>
          <w:sz w:val="24"/>
          <w:szCs w:val="24"/>
        </w:rPr>
        <w:t>.</w:t>
      </w:r>
    </w:p>
    <w:p w:rsidR="00497417" w:rsidRPr="002E1A63" w:rsidRDefault="0049741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>2. Область профессиональной служебной деятельности государственного налогового инспектор</w:t>
      </w:r>
      <w:r w:rsidR="00F13482" w:rsidRPr="002E1A63">
        <w:rPr>
          <w:rFonts w:ascii="Times New Roman" w:eastAsia="Calibri" w:hAnsi="Times New Roman"/>
          <w:sz w:val="24"/>
          <w:szCs w:val="24"/>
        </w:rPr>
        <w:t>а отдела камеральных проверок №</w:t>
      </w:r>
      <w:r w:rsidR="007A49BB" w:rsidRPr="002E1A63">
        <w:rPr>
          <w:rFonts w:ascii="Times New Roman" w:eastAsia="Calibri" w:hAnsi="Times New Roman"/>
          <w:sz w:val="24"/>
          <w:szCs w:val="24"/>
        </w:rPr>
        <w:t>2</w:t>
      </w:r>
      <w:r w:rsidRPr="002E1A63">
        <w:rPr>
          <w:rFonts w:ascii="Times New Roman" w:eastAsia="Calibri" w:hAnsi="Times New Roman"/>
          <w:sz w:val="24"/>
          <w:szCs w:val="24"/>
        </w:rPr>
        <w:t xml:space="preserve"> (далее – государственный налоговый инспектор): Регулирование налоговой деятельности.</w:t>
      </w:r>
    </w:p>
    <w:p w:rsidR="00497417" w:rsidRPr="002E1A63" w:rsidRDefault="00497417" w:rsidP="00CB2048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>3. Вид</w:t>
      </w:r>
      <w:r w:rsidRPr="002E1A6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E1A63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государственного налогового инспектора: </w:t>
      </w:r>
      <w:r w:rsidRPr="002E1A63">
        <w:rPr>
          <w:rFonts w:ascii="Times New Roman" w:hAnsi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497417" w:rsidRPr="002E1A63" w:rsidRDefault="0049741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 xml:space="preserve">4. Назначение и освобождение от должности государственного налогового инспектора осуществляется приказом начальника Межрайонной ИФНС России №12 по Приморскому краю.   </w:t>
      </w:r>
    </w:p>
    <w:p w:rsidR="00497417" w:rsidRPr="002E1A63" w:rsidRDefault="0049741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 xml:space="preserve">5. Государственный налоговый инспектор, непосредственно подчиняется начальнику отдела либо лицу, исполняющему его обязанности. </w:t>
      </w:r>
    </w:p>
    <w:p w:rsidR="00A218E5" w:rsidRPr="00A218E5" w:rsidRDefault="00A218E5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A218E5" w:rsidRDefault="00D65180" w:rsidP="00CB2048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A218E5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A218E5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A218E5" w:rsidRPr="002E1A63" w:rsidRDefault="00A218E5" w:rsidP="00CB2048">
      <w:pPr>
        <w:pStyle w:val="a8"/>
        <w:overflowPunct/>
        <w:autoSpaceDE/>
        <w:autoSpaceDN/>
        <w:adjustRightInd/>
        <w:ind w:left="0" w:firstLine="56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4E6FFC" w:rsidRPr="002E1A63" w:rsidRDefault="00C10B63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2E1A63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F13482" w:rsidRPr="002E1A63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Pr="002E1A6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2E1A63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2E1A63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E6FFC" w:rsidRPr="002E1A63" w:rsidRDefault="00C56FD5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2E1A63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2E1A63">
        <w:rPr>
          <w:rFonts w:ascii="Times New Roman" w:hAnsi="Times New Roman"/>
          <w:sz w:val="24"/>
          <w:szCs w:val="24"/>
          <w:lang w:eastAsia="ru-RU"/>
        </w:rPr>
        <w:t>в</w:t>
      </w:r>
      <w:r w:rsidRPr="002E1A63">
        <w:rPr>
          <w:rFonts w:ascii="Times New Roman" w:hAnsi="Times New Roman"/>
          <w:sz w:val="24"/>
          <w:szCs w:val="24"/>
          <w:lang w:eastAsia="ru-RU"/>
        </w:rPr>
        <w:t>ания</w:t>
      </w:r>
      <w:r w:rsidR="00366DD6" w:rsidRPr="002E1A63">
        <w:rPr>
          <w:rFonts w:ascii="Times New Roman" w:hAnsi="Times New Roman"/>
          <w:sz w:val="24"/>
          <w:szCs w:val="24"/>
          <w:lang w:eastAsia="ru-RU"/>
        </w:rPr>
        <w:t>.</w:t>
      </w:r>
      <w:r w:rsidR="00D65180" w:rsidRPr="002E1A63">
        <w:rPr>
          <w:rFonts w:ascii="Times New Roman" w:eastAsia="Calibri" w:hAnsi="Times New Roman"/>
          <w:sz w:val="24"/>
          <w:szCs w:val="24"/>
        </w:rPr>
        <w:t xml:space="preserve"> </w:t>
      </w:r>
    </w:p>
    <w:p w:rsidR="004E6FFC" w:rsidRPr="002E1A63" w:rsidRDefault="00EA6980" w:rsidP="00CB2048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2E1A63">
        <w:rPr>
          <w:rFonts w:ascii="Times New Roman" w:eastAsia="Calibri" w:hAnsi="Times New Roman"/>
          <w:sz w:val="24"/>
          <w:szCs w:val="24"/>
        </w:rPr>
        <w:t>6</w:t>
      </w:r>
      <w:r w:rsidR="00D65180" w:rsidRPr="002E1A63">
        <w:rPr>
          <w:rFonts w:ascii="Times New Roman" w:eastAsia="Calibri" w:hAnsi="Times New Roman"/>
          <w:sz w:val="24"/>
          <w:szCs w:val="24"/>
        </w:rPr>
        <w:t>.2. </w:t>
      </w:r>
      <w:r w:rsidR="00677EF2" w:rsidRPr="002E1A63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CB2048" w:rsidRPr="00CB2048" w:rsidRDefault="00F70E1E" w:rsidP="00CB2048">
      <w:pPr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2E1A63">
        <w:rPr>
          <w:rFonts w:ascii="Times New Roman" w:eastAsia="Calibri" w:hAnsi="Times New Roman"/>
          <w:sz w:val="24"/>
          <w:szCs w:val="24"/>
        </w:rPr>
        <w:t>6.3. Наличие базовых знаний:</w:t>
      </w:r>
      <w:r w:rsidR="00CB2048" w:rsidRPr="002E1A63">
        <w:rPr>
          <w:rFonts w:ascii="Times New Roman" w:hAnsi="Times New Roman"/>
          <w:sz w:val="24"/>
          <w:szCs w:val="24"/>
          <w:lang w:eastAsia="ru-RU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 (Федерального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Федерации", Приказа ФНС РФ от 11.04.2011 N ММВ-7-4/260@ "Об утверждении Кодекса этики и служебного поведения государственных гражданских служащих Федеральной</w:t>
      </w:r>
      <w:r w:rsidR="00CB2048" w:rsidRPr="00CB2048">
        <w:rPr>
          <w:rFonts w:ascii="Times New Roman" w:hAnsi="Times New Roman"/>
          <w:sz w:val="24"/>
          <w:szCs w:val="24"/>
          <w:lang w:eastAsia="ru-RU"/>
        </w:rPr>
        <w:t xml:space="preserve">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России). Законодательства о противодействии коррупции (Федерального закона от 25.12.2008 N 273-ФЗ "О противодействии коррупции", Указа Президента РФ от 18.05.2009 N 559 "О представлении гражданами, претендующими на замещение должностей федеральной государственной службы, и </w:t>
      </w:r>
      <w:r w:rsidR="00CB2048" w:rsidRPr="00CB2048">
        <w:rPr>
          <w:rFonts w:ascii="Times New Roman" w:hAnsi="Times New Roman"/>
          <w:sz w:val="24"/>
          <w:szCs w:val="24"/>
          <w:lang w:eastAsia="ru-RU"/>
        </w:rPr>
        <w:lastRenderedPageBreak/>
        <w:t>федеральными государственными служащими сведений о доходах, об имуществе и обязательствах имущественного характера"); 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7FDA" w:rsidRPr="00A218E5" w:rsidRDefault="00E77FDA" w:rsidP="00CB2048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2D610B" w:rsidRPr="002D610B" w:rsidRDefault="002D610B" w:rsidP="00CB2048">
      <w:pPr>
        <w:overflowPunct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2D610B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A218E5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CB2048">
        <w:rPr>
          <w:rFonts w:ascii="Times New Roman" w:hAnsi="Times New Roman"/>
          <w:sz w:val="24"/>
          <w:szCs w:val="24"/>
          <w:lang w:val="ru-RU"/>
        </w:rPr>
        <w:t>;</w:t>
      </w:r>
      <w:r w:rsidRPr="00A218E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Бюджетный кодекс Российской Федерации</w:t>
      </w:r>
      <w:r w:rsidR="00CB2048">
        <w:rPr>
          <w:rFonts w:ascii="Times New Roman" w:hAnsi="Times New Roman"/>
          <w:sz w:val="24"/>
          <w:szCs w:val="24"/>
          <w:lang w:val="ru-RU"/>
        </w:rPr>
        <w:t>;</w:t>
      </w:r>
      <w:r w:rsidRPr="00A218E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27 июля 2006 г. №152-ФЗ «О персональных данных»;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E76AE1" w:rsidRPr="00A218E5" w:rsidRDefault="00E76AE1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76AE1" w:rsidRPr="00A218E5" w:rsidRDefault="00E76AE1" w:rsidP="00CB2048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622F7" w:rsidRPr="00A218E5" w:rsidRDefault="000622F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- Кодекс об административных правонарушениях (в части ответственности за нарушение законодательства);</w:t>
      </w:r>
    </w:p>
    <w:p w:rsidR="00D71F37" w:rsidRPr="00A218E5" w:rsidRDefault="00D71F3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- Федеральный закон от 7 августа 2001 г. № 115-ФЗ</w:t>
      </w:r>
      <w:r w:rsidRPr="00A218E5">
        <w:rPr>
          <w:rFonts w:ascii="Times New Roman" w:eastAsia="Calibri" w:hAnsi="Times New Roman"/>
          <w:sz w:val="24"/>
          <w:szCs w:val="24"/>
        </w:rPr>
        <w:t xml:space="preserve"> «</w:t>
      </w:r>
      <w:r w:rsidRPr="00A218E5">
        <w:rPr>
          <w:rFonts w:ascii="Times New Roman" w:hAnsi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D71F37" w:rsidRPr="00A218E5" w:rsidRDefault="00D71F3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A218E5">
        <w:rPr>
          <w:rFonts w:ascii="Times New Roman" w:eastAsia="Calibri" w:hAnsi="Times New Roman"/>
          <w:sz w:val="24"/>
          <w:szCs w:val="24"/>
        </w:rPr>
        <w:t>- Ф</w:t>
      </w:r>
      <w:r w:rsidRPr="00A218E5">
        <w:rPr>
          <w:rFonts w:ascii="Times New Roman" w:eastAsia="Calibri" w:hAnsi="Times New Roman"/>
          <w:sz w:val="24"/>
          <w:szCs w:val="24"/>
          <w:lang w:eastAsia="ru-RU"/>
        </w:rPr>
        <w:t>едеральный закон от 6 декабря 2011 г. № 402-ФЗ «О бухгалтерском учете»</w:t>
      </w:r>
      <w:r w:rsidR="00F16CAF">
        <w:rPr>
          <w:rFonts w:ascii="Times New Roman" w:eastAsia="Calibri" w:hAnsi="Times New Roman"/>
          <w:sz w:val="24"/>
          <w:szCs w:val="24"/>
          <w:lang w:eastAsia="ru-RU"/>
        </w:rPr>
        <w:t>.</w:t>
      </w:r>
      <w:bookmarkStart w:id="6" w:name="_GoBack"/>
      <w:bookmarkEnd w:id="6"/>
    </w:p>
    <w:p w:rsidR="005E7341" w:rsidRPr="00A218E5" w:rsidRDefault="00036F77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E1A63">
        <w:rPr>
          <w:rFonts w:ascii="Times New Roman" w:eastAsia="Calibri" w:hAnsi="Times New Roman"/>
          <w:sz w:val="24"/>
          <w:szCs w:val="24"/>
          <w:lang w:val="ru-RU"/>
        </w:rPr>
        <w:lastRenderedPageBreak/>
        <w:t>Государственный</w:t>
      </w:r>
      <w:r w:rsidR="005E7341" w:rsidRPr="002E1A63">
        <w:rPr>
          <w:rFonts w:ascii="Times New Roman" w:eastAsia="Calibri" w:hAnsi="Times New Roman"/>
          <w:sz w:val="24"/>
          <w:szCs w:val="24"/>
          <w:lang w:val="ru-RU"/>
        </w:rPr>
        <w:t xml:space="preserve"> налоговый инспектор должен</w:t>
      </w:r>
      <w:r w:rsidR="005E7341" w:rsidRPr="00A218E5">
        <w:rPr>
          <w:rFonts w:ascii="Times New Roman" w:eastAsia="Calibri" w:hAnsi="Times New Roman"/>
          <w:sz w:val="24"/>
          <w:szCs w:val="24"/>
          <w:lang w:val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A67" w:rsidRPr="00A218E5" w:rsidRDefault="005532DC" w:rsidP="00CB2048">
      <w:pPr>
        <w:pStyle w:val="aa"/>
        <w:numPr>
          <w:ilvl w:val="2"/>
          <w:numId w:val="7"/>
        </w:numPr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A218E5">
        <w:rPr>
          <w:rFonts w:ascii="Times New Roman" w:hAnsi="Times New Roman"/>
          <w:sz w:val="24"/>
          <w:szCs w:val="24"/>
          <w:lang w:val="ru-RU"/>
        </w:rPr>
        <w:t>:</w:t>
      </w:r>
    </w:p>
    <w:p w:rsidR="001E5BE8" w:rsidRPr="00A218E5" w:rsidRDefault="001E5BE8" w:rsidP="00CB2048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218E5">
        <w:rPr>
          <w:rFonts w:ascii="Times New Roman" w:hAnsi="Times New Roman"/>
          <w:sz w:val="24"/>
          <w:szCs w:val="24"/>
          <w:lang w:val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D73A67" w:rsidRPr="00A218E5" w:rsidRDefault="001E5BE8" w:rsidP="00CB2048">
      <w:pPr>
        <w:pStyle w:val="a8"/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- порядок исчисления уплаты </w:t>
      </w:r>
      <w:r w:rsidR="007025C3">
        <w:rPr>
          <w:rFonts w:ascii="Times New Roman" w:hAnsi="Times New Roman"/>
          <w:sz w:val="24"/>
          <w:szCs w:val="24"/>
        </w:rPr>
        <w:t>налога на доходы физических лиц</w:t>
      </w:r>
      <w:r w:rsidRPr="00A218E5">
        <w:rPr>
          <w:rFonts w:ascii="Times New Roman" w:hAnsi="Times New Roman"/>
          <w:sz w:val="24"/>
          <w:szCs w:val="24"/>
        </w:rPr>
        <w:t>.</w:t>
      </w:r>
    </w:p>
    <w:p w:rsidR="009B0415" w:rsidRPr="00A218E5" w:rsidRDefault="009B0415" w:rsidP="00CB2048">
      <w:pPr>
        <w:tabs>
          <w:tab w:val="left" w:pos="9033"/>
        </w:tabs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- понятие и виды налога;</w:t>
      </w:r>
    </w:p>
    <w:p w:rsidR="009B0415" w:rsidRPr="00A218E5" w:rsidRDefault="009B0415" w:rsidP="00CB2048">
      <w:pPr>
        <w:tabs>
          <w:tab w:val="left" w:pos="9033"/>
        </w:tabs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- состав налогоплательщиков;</w:t>
      </w:r>
    </w:p>
    <w:p w:rsidR="009B0415" w:rsidRPr="00A218E5" w:rsidRDefault="009B0415" w:rsidP="00CB2048">
      <w:pPr>
        <w:ind w:firstLine="567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7" w:name="_Toc477362616"/>
      <w:r w:rsidRPr="00A218E5">
        <w:rPr>
          <w:rFonts w:ascii="Times New Roman" w:hAnsi="Times New Roman"/>
          <w:sz w:val="24"/>
          <w:szCs w:val="24"/>
          <w:lang w:eastAsia="ru-RU"/>
        </w:rPr>
        <w:t>-</w:t>
      </w:r>
      <w:bookmarkStart w:id="8" w:name="_Toc477362617"/>
      <w:bookmarkEnd w:id="7"/>
      <w:r w:rsidRPr="00A218E5">
        <w:rPr>
          <w:rFonts w:ascii="Times New Roman" w:hAnsi="Times New Roman"/>
          <w:sz w:val="24"/>
          <w:szCs w:val="24"/>
          <w:lang w:eastAsia="ru-RU"/>
        </w:rPr>
        <w:t xml:space="preserve"> особенности налогообложения;</w:t>
      </w:r>
      <w:bookmarkEnd w:id="8"/>
    </w:p>
    <w:p w:rsidR="009B0415" w:rsidRPr="00A218E5" w:rsidRDefault="009B0415" w:rsidP="00CB2048">
      <w:pPr>
        <w:ind w:firstLine="567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9" w:name="_Toc477362618"/>
      <w:r w:rsidRPr="00A218E5">
        <w:rPr>
          <w:rFonts w:ascii="Times New Roman" w:hAnsi="Times New Roman"/>
          <w:sz w:val="24"/>
          <w:szCs w:val="24"/>
          <w:lang w:eastAsia="ru-RU"/>
        </w:rPr>
        <w:t>- понятие налоговый период, отчетный период;</w:t>
      </w:r>
      <w:bookmarkEnd w:id="9"/>
    </w:p>
    <w:p w:rsidR="009B0415" w:rsidRPr="00A218E5" w:rsidRDefault="009B0415" w:rsidP="00CB2048">
      <w:pPr>
        <w:ind w:firstLine="567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10" w:name="_Toc477362619"/>
      <w:r w:rsidRPr="00A218E5">
        <w:rPr>
          <w:rFonts w:ascii="Times New Roman" w:hAnsi="Times New Roman"/>
          <w:sz w:val="24"/>
          <w:szCs w:val="24"/>
          <w:lang w:eastAsia="ru-RU"/>
        </w:rPr>
        <w:t>- понятие налоговая ставка;</w:t>
      </w:r>
      <w:bookmarkEnd w:id="10"/>
    </w:p>
    <w:p w:rsidR="009B0415" w:rsidRPr="00A218E5" w:rsidRDefault="00A0181E" w:rsidP="00CB2048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bookmarkStart w:id="11" w:name="_Toc477362621"/>
      <w:r w:rsidRPr="00A218E5">
        <w:rPr>
          <w:rFonts w:ascii="Times New Roman" w:hAnsi="Times New Roman"/>
          <w:sz w:val="24"/>
          <w:szCs w:val="24"/>
          <w:lang w:eastAsia="ru-RU"/>
        </w:rPr>
        <w:t>-</w:t>
      </w:r>
      <w:r w:rsidR="009B0415" w:rsidRPr="00A218E5">
        <w:rPr>
          <w:rFonts w:ascii="Times New Roman" w:hAnsi="Times New Roman"/>
          <w:sz w:val="24"/>
          <w:szCs w:val="24"/>
          <w:lang w:eastAsia="ru-RU"/>
        </w:rPr>
        <w:t xml:space="preserve"> порядок исчисления суммы налога и сумм авансовых платежей по налогу.</w:t>
      </w:r>
      <w:bookmarkEnd w:id="11"/>
    </w:p>
    <w:p w:rsidR="00D73A67" w:rsidRPr="00A218E5" w:rsidRDefault="001934AC" w:rsidP="00CB2048">
      <w:pPr>
        <w:pStyle w:val="a8"/>
        <w:numPr>
          <w:ilvl w:val="1"/>
          <w:numId w:val="7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D73A67" w:rsidRPr="00A218E5" w:rsidRDefault="00D73A67" w:rsidP="00CB2048">
      <w:pPr>
        <w:pStyle w:val="a8"/>
        <w:numPr>
          <w:ilvl w:val="0"/>
          <w:numId w:val="17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D73A67" w:rsidRPr="00A218E5" w:rsidRDefault="00D73A67" w:rsidP="00CB2048">
      <w:pPr>
        <w:pStyle w:val="a8"/>
        <w:numPr>
          <w:ilvl w:val="0"/>
          <w:numId w:val="17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 xml:space="preserve">аппаратного и программного обеспечения; </w:t>
      </w:r>
    </w:p>
    <w:p w:rsidR="00E0661F" w:rsidRPr="00A218E5" w:rsidRDefault="00E0661F" w:rsidP="00CB2048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A218E5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A218E5" w:rsidRDefault="00E0661F" w:rsidP="00CB2048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A218E5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A218E5" w:rsidRDefault="00E0661F" w:rsidP="00CB2048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A218E5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A218E5" w:rsidRDefault="00E0661F" w:rsidP="00CB2048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A218E5">
        <w:rPr>
          <w:rFonts w:ascii="Times New Roman" w:hAnsi="Times New Roman"/>
          <w:sz w:val="24"/>
          <w:szCs w:val="24"/>
          <w:lang w:bidi="en-US"/>
        </w:rPr>
        <w:t xml:space="preserve">процедура организации </w:t>
      </w:r>
      <w:r w:rsidR="001E1906" w:rsidRPr="00A218E5">
        <w:rPr>
          <w:rFonts w:ascii="Times New Roman" w:hAnsi="Times New Roman"/>
          <w:sz w:val="24"/>
          <w:szCs w:val="24"/>
          <w:lang w:bidi="en-US"/>
        </w:rPr>
        <w:t xml:space="preserve">камеральной налоговой </w:t>
      </w:r>
      <w:r w:rsidRPr="00A218E5">
        <w:rPr>
          <w:rFonts w:ascii="Times New Roman" w:hAnsi="Times New Roman"/>
          <w:sz w:val="24"/>
          <w:szCs w:val="24"/>
          <w:lang w:bidi="en-US"/>
        </w:rPr>
        <w:t>проверки</w:t>
      </w:r>
      <w:r w:rsidR="001E1906" w:rsidRPr="00A218E5">
        <w:rPr>
          <w:rFonts w:ascii="Times New Roman" w:hAnsi="Times New Roman"/>
          <w:sz w:val="24"/>
          <w:szCs w:val="24"/>
        </w:rPr>
        <w:t xml:space="preserve"> </w:t>
      </w:r>
      <w:r w:rsidR="007025C3">
        <w:rPr>
          <w:rFonts w:ascii="Times New Roman" w:hAnsi="Times New Roman"/>
          <w:sz w:val="24"/>
          <w:szCs w:val="24"/>
        </w:rPr>
        <w:t>налога на доходы физических лиц</w:t>
      </w:r>
      <w:r w:rsidRPr="00A218E5">
        <w:rPr>
          <w:rFonts w:ascii="Times New Roman" w:hAnsi="Times New Roman"/>
          <w:sz w:val="24"/>
          <w:szCs w:val="24"/>
          <w:lang w:bidi="en-US"/>
        </w:rPr>
        <w:t>: порядок, этапы, инструменты проведения;</w:t>
      </w:r>
    </w:p>
    <w:p w:rsidR="00D65180" w:rsidRPr="00A218E5" w:rsidRDefault="00452137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D65180" w:rsidRPr="00A218E5" w:rsidRDefault="00D65180" w:rsidP="00CB2048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D65180" w:rsidRPr="00A218E5" w:rsidRDefault="00D65180" w:rsidP="00CB2048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5180" w:rsidRPr="00A218E5" w:rsidRDefault="00D65180" w:rsidP="00CB2048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en-US"/>
        </w:rPr>
      </w:pPr>
      <w:r w:rsidRPr="00A218E5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D73A67" w:rsidRPr="00A218E5" w:rsidRDefault="00D73A67" w:rsidP="00CB2048">
      <w:pPr>
        <w:pStyle w:val="a8"/>
        <w:numPr>
          <w:ilvl w:val="0"/>
          <w:numId w:val="1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A218E5" w:rsidRDefault="00D73A67" w:rsidP="00CB2048">
      <w:pPr>
        <w:pStyle w:val="a8"/>
        <w:numPr>
          <w:ilvl w:val="0"/>
          <w:numId w:val="1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D65180" w:rsidRPr="00A218E5" w:rsidRDefault="00D65180" w:rsidP="00CB2048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13160B" w:rsidRPr="00A218E5" w:rsidRDefault="00136A59" w:rsidP="00CB2048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D73A67" w:rsidRPr="00A218E5" w:rsidRDefault="00D73A67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12" w:name="_Toc477362600"/>
      <w:r w:rsidRPr="00A218E5">
        <w:rPr>
          <w:rFonts w:ascii="Times New Roman" w:hAnsi="Times New Roman"/>
          <w:sz w:val="24"/>
          <w:szCs w:val="24"/>
        </w:rPr>
        <w:t>осуществления экспертизы проектов нормативных правовых актов</w:t>
      </w:r>
      <w:r w:rsidR="005C2583" w:rsidRPr="00A218E5">
        <w:rPr>
          <w:rFonts w:ascii="Times New Roman" w:hAnsi="Times New Roman"/>
          <w:sz w:val="24"/>
          <w:szCs w:val="24"/>
        </w:rPr>
        <w:t>;</w:t>
      </w:r>
    </w:p>
    <w:p w:rsidR="00D73A67" w:rsidRPr="00A218E5" w:rsidRDefault="00D73A67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обеспечения выполнения поставленных руководством задач</w:t>
      </w:r>
      <w:r w:rsidR="005C2583" w:rsidRPr="00A218E5">
        <w:rPr>
          <w:rFonts w:ascii="Times New Roman" w:hAnsi="Times New Roman"/>
          <w:sz w:val="24"/>
          <w:szCs w:val="24"/>
        </w:rPr>
        <w:t>;</w:t>
      </w:r>
    </w:p>
    <w:p w:rsidR="00D73A67" w:rsidRPr="00A218E5" w:rsidRDefault="00D73A67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использования опыта и мнения коллег</w:t>
      </w:r>
      <w:r w:rsidR="005C2583" w:rsidRPr="00A218E5">
        <w:rPr>
          <w:rFonts w:ascii="Times New Roman" w:hAnsi="Times New Roman"/>
          <w:sz w:val="24"/>
          <w:szCs w:val="24"/>
        </w:rPr>
        <w:t>;</w:t>
      </w:r>
    </w:p>
    <w:p w:rsidR="00D73A67" w:rsidRPr="00A218E5" w:rsidRDefault="00D73A67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A218E5" w:rsidRDefault="00D73A67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val="en-US"/>
        </w:rPr>
      </w:pPr>
      <w:r w:rsidRPr="00A218E5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D73A67" w:rsidRPr="00A218E5" w:rsidRDefault="00D73A67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A218E5">
        <w:rPr>
          <w:rFonts w:ascii="Times New Roman" w:hAnsi="Times New Roman"/>
          <w:sz w:val="24"/>
          <w:szCs w:val="24"/>
        </w:rPr>
        <w:t>;</w:t>
      </w:r>
    </w:p>
    <w:p w:rsidR="0013160B" w:rsidRPr="00A218E5" w:rsidRDefault="008E445A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12"/>
      <w:r w:rsidR="003E47B3" w:rsidRPr="00A218E5">
        <w:rPr>
          <w:rFonts w:ascii="Times New Roman" w:eastAsia="Calibri" w:hAnsi="Times New Roman"/>
          <w:sz w:val="24"/>
          <w:szCs w:val="24"/>
        </w:rPr>
        <w:t>.</w:t>
      </w:r>
    </w:p>
    <w:p w:rsidR="00972E2B" w:rsidRPr="00A218E5" w:rsidRDefault="00972E2B" w:rsidP="00CB2048">
      <w:pPr>
        <w:pStyle w:val="a8"/>
        <w:numPr>
          <w:ilvl w:val="0"/>
          <w:numId w:val="20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расчет </w:t>
      </w:r>
      <w:r w:rsidR="007025C3">
        <w:rPr>
          <w:rFonts w:ascii="Times New Roman" w:hAnsi="Times New Roman"/>
          <w:sz w:val="24"/>
          <w:szCs w:val="24"/>
        </w:rPr>
        <w:t>налога на доходы физических лиц</w:t>
      </w:r>
      <w:r w:rsidRPr="00A218E5">
        <w:rPr>
          <w:rFonts w:ascii="Times New Roman" w:hAnsi="Times New Roman"/>
          <w:sz w:val="24"/>
          <w:szCs w:val="24"/>
        </w:rPr>
        <w:t>.</w:t>
      </w:r>
    </w:p>
    <w:p w:rsidR="00136A59" w:rsidRPr="00A218E5" w:rsidRDefault="00136A59" w:rsidP="00CB2048">
      <w:pPr>
        <w:pStyle w:val="a8"/>
        <w:numPr>
          <w:ilvl w:val="1"/>
          <w:numId w:val="9"/>
        </w:numPr>
        <w:overflowPunct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A218E5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A218E5">
        <w:rPr>
          <w:rFonts w:ascii="Times New Roman" w:eastAsia="Calibri" w:hAnsi="Times New Roman"/>
          <w:sz w:val="24"/>
          <w:szCs w:val="24"/>
        </w:rPr>
        <w:t>:</w:t>
      </w:r>
    </w:p>
    <w:p w:rsidR="009F03DB" w:rsidRPr="00A218E5" w:rsidRDefault="009F03DB" w:rsidP="00CB2048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A218E5">
        <w:rPr>
          <w:rFonts w:ascii="Times New Roman" w:hAnsi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9F03DB" w:rsidRPr="00A218E5" w:rsidRDefault="009F03DB" w:rsidP="00CB2048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A218E5">
        <w:rPr>
          <w:rFonts w:ascii="Times New Roman" w:hAnsi="Times New Roman"/>
          <w:sz w:val="24"/>
          <w:szCs w:val="24"/>
          <w:lang w:bidi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A218E5" w:rsidRDefault="009F03DB" w:rsidP="00CB2048">
      <w:pPr>
        <w:pStyle w:val="a8"/>
        <w:numPr>
          <w:ilvl w:val="0"/>
          <w:numId w:val="21"/>
        </w:numPr>
        <w:overflowPunct/>
        <w:adjustRightInd/>
        <w:spacing w:after="200" w:line="276" w:lineRule="auto"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A218E5" w:rsidRPr="00A218E5" w:rsidRDefault="00A218E5" w:rsidP="00CB2048">
      <w:pPr>
        <w:pStyle w:val="a8"/>
        <w:overflowPunct/>
        <w:adjustRightInd/>
        <w:spacing w:after="200" w:line="276" w:lineRule="auto"/>
        <w:ind w:left="0"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A218E5" w:rsidRDefault="00405C5D" w:rsidP="00CB2048">
      <w:pPr>
        <w:pStyle w:val="a8"/>
        <w:numPr>
          <w:ilvl w:val="0"/>
          <w:numId w:val="3"/>
        </w:numPr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lastRenderedPageBreak/>
        <w:t>Должностные обязанности, права и ответственность</w:t>
      </w:r>
    </w:p>
    <w:p w:rsidR="00A218E5" w:rsidRPr="00A218E5" w:rsidRDefault="00A218E5" w:rsidP="00CB2048">
      <w:pPr>
        <w:pStyle w:val="a8"/>
        <w:overflowPunct/>
        <w:ind w:left="0" w:firstLine="567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A218E5" w:rsidRDefault="00405C5D" w:rsidP="00CB2048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F13482">
        <w:rPr>
          <w:rFonts w:ascii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A218E5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A218E5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218E5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A218E5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A218E5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A218E5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A218E5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A218E5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A218E5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A218E5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218E5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A218E5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2E1A63" w:rsidRDefault="00777E4F" w:rsidP="00CB2048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Pr="002E1A63">
        <w:rPr>
          <w:rFonts w:ascii="Times New Roman" w:hAnsi="Times New Roman"/>
          <w:sz w:val="24"/>
          <w:szCs w:val="24"/>
          <w:lang w:eastAsia="ru-RU"/>
        </w:rPr>
        <w:t xml:space="preserve">отдел камеральных проверок </w:t>
      </w:r>
      <w:r w:rsidR="00F72DE1" w:rsidRPr="002E1A63">
        <w:rPr>
          <w:rFonts w:ascii="Times New Roman" w:hAnsi="Times New Roman"/>
          <w:sz w:val="24"/>
          <w:szCs w:val="24"/>
          <w:lang w:eastAsia="ru-RU"/>
        </w:rPr>
        <w:t>№2</w:t>
      </w:r>
      <w:r w:rsidRPr="002E1A6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482" w:rsidRPr="002E1A63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</w:t>
      </w:r>
      <w:r w:rsidRPr="002E1A63">
        <w:rPr>
          <w:rFonts w:ascii="Times New Roman" w:hAnsi="Times New Roman"/>
          <w:sz w:val="24"/>
          <w:szCs w:val="24"/>
          <w:lang w:eastAsia="ru-RU"/>
        </w:rPr>
        <w:t xml:space="preserve"> обязан: 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6427D" w:rsidRPr="008A455B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A455B">
        <w:rPr>
          <w:rFonts w:ascii="Times New Roman" w:hAnsi="Times New Roman" w:cs="Times New Roman"/>
          <w:sz w:val="24"/>
          <w:szCs w:val="24"/>
          <w:lang w:eastAsia="en-US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62A05" w:rsidRPr="008A455B" w:rsidRDefault="00F62A05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A455B">
        <w:rPr>
          <w:rFonts w:ascii="Times New Roman" w:hAnsi="Times New Roman" w:cs="Times New Roman"/>
          <w:sz w:val="24"/>
          <w:szCs w:val="24"/>
        </w:rPr>
        <w:t xml:space="preserve">проводит камеральные налоговые проверки деклараций по налогу на доходы физических лиц, </w:t>
      </w:r>
      <w:r w:rsidR="008A455B" w:rsidRPr="008A455B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8A455B">
        <w:rPr>
          <w:rFonts w:ascii="Times New Roman" w:hAnsi="Times New Roman" w:cs="Times New Roman"/>
          <w:sz w:val="24"/>
          <w:szCs w:val="24"/>
        </w:rPr>
        <w:t>представленных в связи с получением социальных и имущественных налоговых вычетов</w:t>
      </w:r>
      <w:r w:rsidRPr="008A455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F62A05" w:rsidRPr="008A455B" w:rsidRDefault="00F62A05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A455B">
        <w:rPr>
          <w:rFonts w:ascii="Times New Roman" w:hAnsi="Times New Roman" w:cs="Times New Roman"/>
          <w:sz w:val="24"/>
          <w:szCs w:val="24"/>
        </w:rPr>
        <w:t>проводит камеральные налоговые проверки документов, представленных налогоплательщиками для получения имущественного налогового вычета у работодателя (налогового агента)</w:t>
      </w:r>
    </w:p>
    <w:p w:rsidR="00F62A05" w:rsidRPr="008A455B" w:rsidRDefault="00F62A05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A455B">
        <w:rPr>
          <w:rFonts w:ascii="Times New Roman" w:hAnsi="Times New Roman" w:cs="Times New Roman"/>
          <w:sz w:val="24"/>
          <w:szCs w:val="24"/>
        </w:rPr>
        <w:t>проводит камеральные проверки документов, представленных налогоплательщиками для получения справки о подтверждении неполучения налогоплательщиком социального налогового вычета.</w:t>
      </w:r>
    </w:p>
    <w:p w:rsidR="00D6427D" w:rsidRPr="008A455B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A455B">
        <w:rPr>
          <w:rFonts w:ascii="Times New Roman" w:hAnsi="Times New Roman" w:cs="Times New Roman"/>
          <w:sz w:val="24"/>
          <w:szCs w:val="24"/>
          <w:lang w:eastAsia="en-US"/>
        </w:rPr>
        <w:t xml:space="preserve">принимать меры к плательщикам, нарушившим законодательство по </w:t>
      </w:r>
      <w:r w:rsidR="00F01050" w:rsidRPr="008A455B">
        <w:rPr>
          <w:rFonts w:ascii="Times New Roman" w:hAnsi="Times New Roman" w:cs="Times New Roman"/>
          <w:sz w:val="24"/>
          <w:szCs w:val="24"/>
          <w:lang w:eastAsia="en-US"/>
        </w:rPr>
        <w:t>НДФЛ</w:t>
      </w:r>
      <w:r w:rsidRPr="008A455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6427D" w:rsidRPr="008A455B" w:rsidRDefault="00A218E5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A455B">
        <w:rPr>
          <w:rFonts w:ascii="Times New Roman" w:hAnsi="Times New Roman" w:cs="Times New Roman"/>
          <w:sz w:val="24"/>
          <w:szCs w:val="24"/>
          <w:lang w:eastAsia="en-US"/>
        </w:rPr>
        <w:t>выполнять требования</w:t>
      </w:r>
      <w:r w:rsidR="00D6427D" w:rsidRPr="008A455B">
        <w:rPr>
          <w:rFonts w:ascii="Times New Roman" w:hAnsi="Times New Roman" w:cs="Times New Roman"/>
          <w:sz w:val="24"/>
          <w:szCs w:val="24"/>
          <w:lang w:eastAsia="en-US"/>
        </w:rPr>
        <w:t xml:space="preserve">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D6427D" w:rsidRPr="008A455B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455B">
        <w:rPr>
          <w:rFonts w:ascii="Times New Roman" w:hAnsi="Times New Roman" w:cs="Times New Roman"/>
          <w:sz w:val="24"/>
          <w:szCs w:val="24"/>
        </w:rPr>
        <w:t>подготавливать мотивированный запрос в банк о предоставлении сведений о финансово-хозяйственной деятельности налогоплательщика (справок по операциям и счетам налогоплательщиков)</w:t>
      </w:r>
      <w:r w:rsidR="00F01050" w:rsidRPr="008A455B">
        <w:rPr>
          <w:rFonts w:ascii="Times New Roman" w:hAnsi="Times New Roman" w:cs="Times New Roman"/>
          <w:sz w:val="24"/>
          <w:szCs w:val="24"/>
        </w:rPr>
        <w:t xml:space="preserve"> </w:t>
      </w:r>
      <w:r w:rsidR="0007020F" w:rsidRPr="008A455B">
        <w:rPr>
          <w:rFonts w:ascii="Times New Roman" w:hAnsi="Times New Roman" w:cs="Times New Roman"/>
          <w:sz w:val="24"/>
          <w:szCs w:val="24"/>
        </w:rPr>
        <w:t>по согласованию с УФНС РФ по Приморскому краю</w:t>
      </w:r>
      <w:r w:rsidRPr="008A455B">
        <w:rPr>
          <w:rFonts w:ascii="Times New Roman" w:hAnsi="Times New Roman" w:cs="Times New Roman"/>
          <w:sz w:val="24"/>
          <w:szCs w:val="24"/>
        </w:rPr>
        <w:t>.</w:t>
      </w:r>
    </w:p>
    <w:p w:rsidR="00D6427D" w:rsidRPr="008A455B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A455B">
        <w:rPr>
          <w:rFonts w:ascii="Times New Roman" w:hAnsi="Times New Roman" w:cs="Times New Roman"/>
          <w:sz w:val="24"/>
          <w:szCs w:val="24"/>
          <w:lang w:eastAsia="en-US"/>
        </w:rPr>
        <w:t>проводить камеральные налоговые проверки налоговых деклараций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D6427D" w:rsidRPr="00CB2048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информировать </w:t>
      </w:r>
      <w:r w:rsidRPr="00CB2048">
        <w:rPr>
          <w:rFonts w:ascii="Times New Roman" w:hAnsi="Times New Roman" w:cs="Times New Roman"/>
          <w:sz w:val="24"/>
          <w:szCs w:val="24"/>
          <w:lang w:eastAsia="en-US"/>
        </w:rPr>
        <w:t xml:space="preserve">налогоплательщиков о </w:t>
      </w:r>
      <w:r w:rsidR="0007020F" w:rsidRPr="00CB2048">
        <w:rPr>
          <w:rFonts w:ascii="Times New Roman" w:hAnsi="Times New Roman" w:cs="Times New Roman"/>
        </w:rPr>
        <w:t>обязанности по представлению декларации по ф.3-НДФЛ</w:t>
      </w:r>
      <w:r w:rsidRPr="00CB2048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истребовать информацию о деятельности налогоплательщиков из внешних источников</w:t>
      </w:r>
      <w:r w:rsidR="0007020F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Мониторинг и анализ указанной информации в целях качественного и результативного проведения контрольных мероприятий;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готовить и передавать в </w:t>
      </w:r>
      <w:r w:rsidR="0007020F">
        <w:rPr>
          <w:rFonts w:ascii="Times New Roman" w:hAnsi="Times New Roman" w:cs="Times New Roman"/>
          <w:sz w:val="24"/>
          <w:szCs w:val="24"/>
          <w:lang w:eastAsia="en-US"/>
        </w:rPr>
        <w:t xml:space="preserve">правовой 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>отдел материалы для обеспечения производства и для производства дел о нарушениях законодательства о налогах и сборах;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нести полную ответственность за своевременность и качество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проведения проверки</w:t>
      </w:r>
      <w:r w:rsidR="00F66268" w:rsidRPr="00A218E5">
        <w:rPr>
          <w:rFonts w:ascii="Times New Roman" w:hAnsi="Times New Roman" w:cs="Times New Roman"/>
          <w:sz w:val="24"/>
          <w:szCs w:val="24"/>
          <w:lang w:eastAsia="en-US"/>
        </w:rPr>
        <w:t>, проводить анализ выписок денежных средств по расчетным счетам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ясно и грамотно излагать в решении камеральной налоговой проверки факты нарушения налогового законодательства со ссылками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на нормативные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акты, нарушенные налогоплательщиком;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согласовывать акты и проекты решений с начальником отдела, правовым отделом 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инспекции и передавать решение на рассмотрение руководству МИФНС России №12 по Приморскому краю;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передавать в сектор </w:t>
      </w:r>
      <w:proofErr w:type="spellStart"/>
      <w:r w:rsidRPr="00A218E5">
        <w:rPr>
          <w:rFonts w:ascii="Times New Roman" w:hAnsi="Times New Roman" w:cs="Times New Roman"/>
          <w:sz w:val="24"/>
          <w:szCs w:val="24"/>
          <w:lang w:eastAsia="en-US"/>
        </w:rPr>
        <w:t>предпроверочного</w:t>
      </w:r>
      <w:proofErr w:type="spellEnd"/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принимать меры по применению штрафных санкций за нарушение налогового законодательства в соответствии со ст. 112, 119, 119.1, 122</w:t>
      </w:r>
      <w:r w:rsidR="00B5508F" w:rsidRPr="00A218E5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НК РФ</w:t>
      </w:r>
      <w:r w:rsidR="00F1092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10923" w:rsidRPr="00205039">
        <w:rPr>
          <w:rFonts w:ascii="Times New Roman" w:hAnsi="Times New Roman"/>
          <w:sz w:val="24"/>
          <w:szCs w:val="24"/>
        </w:rPr>
        <w:t>и административной ответственности в соответствии со ст. 19.4 КоАП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выявлять и анализировать схемы ухода от налогообложения, вырабатывать предложения по их предотвращению;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передавать отделу урегулирования задолженности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имеющуюся информацию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по решению начальника отдела принимать участие в составлении информаций и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сообщений в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Управление ФНС России по Приморскому краю, отвечать за их качество и своевременность;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проводить по решению начальника отдела экономическую учебу в отделе;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участвовать при необходимости в рассмотрении арбитражным судом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споров с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налогоплательщиками,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состоящими на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учете в инспекции;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использовать в своей работе программы системы ЭОД, АИС-Налог 3, ГП-3, СЭД, ПК Регион, ПК ВАИ и др.;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владеть навыками работы на компьютере, знать необходимые для работы программы «Системы ЭОД» (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ветки,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связанные с планированием и проведением камеральных проверок), «</w:t>
      </w:r>
      <w:proofErr w:type="spellStart"/>
      <w:r w:rsidRPr="00A218E5">
        <w:rPr>
          <w:rFonts w:ascii="Times New Roman" w:hAnsi="Times New Roman" w:cs="Times New Roman"/>
          <w:sz w:val="24"/>
          <w:szCs w:val="24"/>
          <w:lang w:eastAsia="en-US"/>
        </w:rPr>
        <w:t>Office</w:t>
      </w:r>
      <w:proofErr w:type="spellEnd"/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» (Консультант, </w:t>
      </w:r>
      <w:proofErr w:type="spellStart"/>
      <w:r w:rsidRPr="00A218E5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A218E5">
        <w:rPr>
          <w:rFonts w:ascii="Times New Roman" w:hAnsi="Times New Roman" w:cs="Times New Roman"/>
          <w:sz w:val="24"/>
          <w:szCs w:val="24"/>
          <w:lang w:eastAsia="en-US"/>
        </w:rPr>
        <w:t>Excel</w:t>
      </w:r>
      <w:proofErr w:type="spellEnd"/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, справочник телефонов) и другие программы необходимые для работы; 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отвечать за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сохранение налоговой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обеспечивать сохранность документов, принятых от налогоплательщиков для проведения камеральных проверок;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представлять начальнику отдела, а в необходимых случаях начальнику Межрайонной ИФНС России №12 по Приморскому краю, его заместителям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оперативную и косвенную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информацию по материалам камеральных проверок, а также необходимые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сведения для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подготовки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информации в УФНС России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по Приморскому краю;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в сроки, установленные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Управлением ФНС России по Приморскому краю, качественно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и своевременно предоставлять информации, участвовать в составлении статистической отчетности, предоставлять обязательную и дополнительную отчетности и сообщения по вышеперечисленным вопросам;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вести в установленном порядке делопроизводство в отделе;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участвовать в подготовке ответов на письменные запросы налогоплательщиков;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корректно и внимательно относиться к налогоплательщикам и их представителям. Не создавать конфликтных ситуаций в отделе;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D6427D" w:rsidRPr="00A218E5" w:rsidRDefault="00D6427D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обеспечивать качественное и своевременное ведение информационного ресурса «Камеральные проверки» и др. </w:t>
      </w:r>
      <w:r w:rsidR="00A218E5" w:rsidRPr="00A218E5">
        <w:rPr>
          <w:rFonts w:ascii="Times New Roman" w:hAnsi="Times New Roman" w:cs="Times New Roman"/>
          <w:sz w:val="24"/>
          <w:szCs w:val="24"/>
          <w:lang w:eastAsia="en-US"/>
        </w:rPr>
        <w:t>ресурсов,</w:t>
      </w:r>
      <w:r w:rsidRPr="00A218E5">
        <w:rPr>
          <w:rFonts w:ascii="Times New Roman" w:hAnsi="Times New Roman" w:cs="Times New Roman"/>
          <w:sz w:val="24"/>
          <w:szCs w:val="24"/>
          <w:lang w:eastAsia="en-US"/>
        </w:rPr>
        <w:t xml:space="preserve"> относящихся к компетенции отдела в соответствии с распоряжениями МИФНС России №12 по ПК;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lastRenderedPageBreak/>
        <w:t xml:space="preserve">составлять и вручать налогоплательщику акт камеральной налоговой проверки </w:t>
      </w:r>
      <w:r w:rsidR="00A218E5" w:rsidRPr="00A218E5">
        <w:rPr>
          <w:rFonts w:ascii="Times New Roman" w:hAnsi="Times New Roman"/>
          <w:sz w:val="24"/>
          <w:szCs w:val="24"/>
        </w:rPr>
        <w:t>(акт</w:t>
      </w:r>
      <w:r w:rsidRPr="00A218E5">
        <w:rPr>
          <w:rFonts w:ascii="Times New Roman" w:hAnsi="Times New Roman"/>
          <w:sz w:val="24"/>
          <w:szCs w:val="24"/>
        </w:rPr>
        <w:t xml:space="preserve"> об обнаружении фактов, свидетельствующих о совершении налогового правонарушения) </w:t>
      </w:r>
      <w:r w:rsidR="00A218E5" w:rsidRPr="00A218E5">
        <w:rPr>
          <w:rFonts w:ascii="Times New Roman" w:hAnsi="Times New Roman"/>
          <w:sz w:val="24"/>
          <w:szCs w:val="24"/>
        </w:rPr>
        <w:t>в сроки,</w:t>
      </w:r>
      <w:r w:rsidRPr="00A218E5">
        <w:rPr>
          <w:rFonts w:ascii="Times New Roman" w:hAnsi="Times New Roman"/>
          <w:sz w:val="24"/>
          <w:szCs w:val="24"/>
        </w:rPr>
        <w:t xml:space="preserve"> установленные действующим законодательством (с учетом изменений и дополнений);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передавать в правовой отдел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</w:t>
      </w:r>
      <w:r w:rsidR="00A218E5" w:rsidRPr="00A218E5">
        <w:rPr>
          <w:rFonts w:ascii="Times New Roman" w:hAnsi="Times New Roman"/>
          <w:sz w:val="24"/>
          <w:szCs w:val="24"/>
        </w:rPr>
        <w:t>дня вручения</w:t>
      </w:r>
      <w:r w:rsidRPr="00A218E5">
        <w:rPr>
          <w:rFonts w:ascii="Times New Roman" w:hAnsi="Times New Roman"/>
          <w:sz w:val="24"/>
          <w:szCs w:val="24"/>
        </w:rPr>
        <w:t>;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заблаговременно уведомлять налогоплательщиков о дате и времени рассмотрения материалов камеральной налоговой проверки;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D6427D" w:rsidRPr="00A218E5" w:rsidRDefault="00A218E5" w:rsidP="00CB2048">
      <w:pPr>
        <w:pStyle w:val="a8"/>
        <w:numPr>
          <w:ilvl w:val="0"/>
          <w:numId w:val="3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вносить документы</w:t>
      </w:r>
      <w:r w:rsidR="00D6427D" w:rsidRPr="00A218E5">
        <w:rPr>
          <w:rFonts w:ascii="Times New Roman" w:hAnsi="Times New Roman"/>
          <w:sz w:val="24"/>
          <w:szCs w:val="24"/>
        </w:rPr>
        <w:t>, истребованные у налогоплательщика в рамках ст. 93 НК РФ в базу данных ФИР истребование документов;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принимать участие в рассмотрении заявлений и жалоб, связанных с вопросами, отнесенными к компетенции Отдела.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Pr="00A218E5">
        <w:rPr>
          <w:rFonts w:ascii="Times New Roman" w:hAnsi="Times New Roman"/>
          <w:iCs/>
          <w:spacing w:val="20"/>
          <w:sz w:val="24"/>
          <w:szCs w:val="24"/>
        </w:rPr>
        <w:t xml:space="preserve">, </w:t>
      </w:r>
      <w:r w:rsidRPr="00A218E5">
        <w:rPr>
          <w:rFonts w:ascii="Times New Roman" w:hAnsi="Times New Roman"/>
          <w:sz w:val="24"/>
          <w:szCs w:val="24"/>
        </w:rPr>
        <w:t>отнесенным к компетенции Отдела.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tabs>
          <w:tab w:val="num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D6427D" w:rsidRPr="00A218E5" w:rsidRDefault="00D6427D" w:rsidP="00CB2048">
      <w:pPr>
        <w:pStyle w:val="a8"/>
        <w:numPr>
          <w:ilvl w:val="0"/>
          <w:numId w:val="33"/>
        </w:numPr>
        <w:tabs>
          <w:tab w:val="num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D6427D" w:rsidRDefault="00D6427D" w:rsidP="00CB2048">
      <w:pPr>
        <w:pStyle w:val="a8"/>
        <w:numPr>
          <w:ilvl w:val="0"/>
          <w:numId w:val="33"/>
        </w:numPr>
        <w:tabs>
          <w:tab w:val="num" w:pos="1276"/>
        </w:tabs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218E5">
        <w:rPr>
          <w:rFonts w:ascii="Times New Roman" w:hAnsi="Times New Roman"/>
          <w:bCs/>
          <w:sz w:val="24"/>
          <w:szCs w:val="24"/>
        </w:rPr>
        <w:t>подготавливать материалы (справки, обзоры, обобщения и др.) по вопросам</w:t>
      </w:r>
      <w:r w:rsidRPr="00A218E5">
        <w:rPr>
          <w:rFonts w:ascii="Times New Roman" w:hAnsi="Times New Roman"/>
          <w:sz w:val="24"/>
          <w:szCs w:val="24"/>
        </w:rPr>
        <w:t>, отнесенным к компетенции Отдела,</w:t>
      </w:r>
      <w:r w:rsidRPr="00A218E5">
        <w:rPr>
          <w:rFonts w:ascii="Times New Roman" w:hAnsi="Times New Roman"/>
          <w:bCs/>
          <w:sz w:val="24"/>
          <w:szCs w:val="24"/>
        </w:rPr>
        <w:t xml:space="preserve"> принимать участие в совещаниях, рабочих группах, комиссиях по указанию руководства.</w:t>
      </w:r>
    </w:p>
    <w:p w:rsidR="00F10923" w:rsidRPr="00F10923" w:rsidRDefault="00F10923" w:rsidP="00CB2048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18E5">
        <w:rPr>
          <w:rFonts w:ascii="Times New Roman" w:hAnsi="Times New Roman" w:cs="Times New Roman"/>
          <w:sz w:val="24"/>
          <w:szCs w:val="24"/>
          <w:lang w:eastAsia="en-US"/>
        </w:rPr>
        <w:t>выполнять другие поручения и распоряжения начальника отдела в предела</w:t>
      </w:r>
      <w:r>
        <w:rPr>
          <w:rFonts w:ascii="Times New Roman" w:hAnsi="Times New Roman" w:cs="Times New Roman"/>
          <w:sz w:val="24"/>
          <w:szCs w:val="24"/>
          <w:lang w:eastAsia="en-US"/>
        </w:rPr>
        <w:t>х функций, возложенных на отдел.</w:t>
      </w:r>
    </w:p>
    <w:p w:rsidR="00A218E5" w:rsidRPr="00A218E5" w:rsidRDefault="00A218E5" w:rsidP="00CB2048">
      <w:pPr>
        <w:shd w:val="clear" w:color="auto" w:fill="FFFFFF"/>
        <w:tabs>
          <w:tab w:val="left" w:pos="7464"/>
        </w:tabs>
        <w:ind w:right="21" w:firstLine="567"/>
        <w:jc w:val="both"/>
        <w:rPr>
          <w:rFonts w:ascii="Times New Roman" w:hAnsi="Times New Roman"/>
          <w:sz w:val="24"/>
          <w:szCs w:val="24"/>
        </w:rPr>
      </w:pPr>
    </w:p>
    <w:p w:rsidR="00A55772" w:rsidRPr="002E1A63" w:rsidRDefault="007B6021" w:rsidP="00CB2048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E1A63">
        <w:rPr>
          <w:rFonts w:ascii="Times New Roman" w:hAnsi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F13482" w:rsidRPr="002E1A63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</w:t>
      </w:r>
      <w:r w:rsidRPr="002E1A63">
        <w:rPr>
          <w:rFonts w:ascii="Times New Roman" w:hAnsi="Times New Roman"/>
          <w:sz w:val="24"/>
          <w:szCs w:val="24"/>
          <w:lang w:eastAsia="ru-RU"/>
        </w:rPr>
        <w:t xml:space="preserve"> имеет право на:</w:t>
      </w:r>
    </w:p>
    <w:p w:rsidR="00A55772" w:rsidRPr="00A218E5" w:rsidRDefault="00A55772" w:rsidP="00CB2048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- запрашивать и получать</w:t>
      </w:r>
      <w:r w:rsidRPr="00A218E5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по вопросам, относящимся к компетенции отдела;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lastRenderedPageBreak/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218E5" w:rsidRPr="00A218E5" w:rsidRDefault="00A218E5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B6021" w:rsidRPr="00A218E5" w:rsidRDefault="00036F77" w:rsidP="00CB2048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E1A63">
        <w:rPr>
          <w:rFonts w:ascii="Times New Roman" w:hAnsi="Times New Roman"/>
          <w:sz w:val="24"/>
          <w:szCs w:val="24"/>
          <w:lang w:eastAsia="ru-RU"/>
        </w:rPr>
        <w:t>Государственный</w:t>
      </w:r>
      <w:r w:rsidR="007B6021" w:rsidRPr="002E1A63">
        <w:rPr>
          <w:rFonts w:ascii="Times New Roman" w:hAnsi="Times New Roman"/>
          <w:sz w:val="24"/>
          <w:szCs w:val="24"/>
        </w:rPr>
        <w:t xml:space="preserve"> налоговый инспектор </w:t>
      </w:r>
      <w:r w:rsidR="007B6021" w:rsidRPr="002E1A63">
        <w:rPr>
          <w:rFonts w:ascii="Times New Roman" w:hAnsi="Times New Roman"/>
          <w:sz w:val="24"/>
          <w:szCs w:val="24"/>
          <w:lang w:eastAsia="ru-RU"/>
        </w:rPr>
        <w:t>осуществляет иные права и исполняет иные</w:t>
      </w:r>
      <w:r w:rsidR="007B6021" w:rsidRPr="00A218E5">
        <w:rPr>
          <w:rFonts w:ascii="Times New Roman" w:hAnsi="Times New Roman"/>
          <w:sz w:val="24"/>
          <w:szCs w:val="24"/>
          <w:lang w:eastAsia="ru-RU"/>
        </w:rPr>
        <w:t xml:space="preserve"> обязанности, предусмотренные законодательством Российской Федерации, </w:t>
      </w:r>
      <w:hyperlink r:id="rId13" w:history="1">
        <w:r w:rsidR="007B6021" w:rsidRPr="00A218E5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7B6021" w:rsidRPr="00A218E5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B6021" w:rsidRPr="00A218E5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7B6021" w:rsidRPr="00A218E5">
        <w:rPr>
          <w:rFonts w:ascii="Times New Roman" w:hAnsi="Times New Roman"/>
          <w:sz w:val="24"/>
          <w:szCs w:val="24"/>
          <w:lang w:eastAsia="ru-RU"/>
        </w:rPr>
        <w:t>. N 506 «</w:t>
      </w:r>
      <w:r w:rsidR="007B6021" w:rsidRPr="00A218E5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7B6021" w:rsidRPr="00A218E5">
        <w:rPr>
          <w:rFonts w:ascii="Times New Roman" w:hAnsi="Times New Roman"/>
          <w:sz w:val="24"/>
          <w:szCs w:val="24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16 мая 2016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 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во исполнение обязанностей, возложенных настоящей должностной инструкцией, </w:t>
      </w:r>
      <w:r w:rsidR="00F13482" w:rsidRPr="002E1A63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</w:t>
      </w:r>
      <w:r w:rsidRPr="002E1A63">
        <w:rPr>
          <w:rFonts w:ascii="Times New Roman" w:hAnsi="Times New Roman"/>
          <w:sz w:val="24"/>
          <w:szCs w:val="24"/>
        </w:rPr>
        <w:t xml:space="preserve"> </w:t>
      </w:r>
      <w:r w:rsidR="00681331" w:rsidRPr="002E1A63">
        <w:rPr>
          <w:rFonts w:ascii="Times New Roman" w:hAnsi="Times New Roman"/>
          <w:sz w:val="24"/>
          <w:szCs w:val="24"/>
        </w:rPr>
        <w:t>разряда обязан</w:t>
      </w:r>
      <w:r w:rsidRPr="002E1A63">
        <w:rPr>
          <w:rFonts w:ascii="Times New Roman" w:hAnsi="Times New Roman"/>
          <w:sz w:val="24"/>
          <w:szCs w:val="24"/>
        </w:rPr>
        <w:t xml:space="preserve"> пользоваться программным продуктом</w:t>
      </w:r>
      <w:r w:rsidRPr="00A218E5">
        <w:rPr>
          <w:rFonts w:ascii="Times New Roman" w:hAnsi="Times New Roman"/>
          <w:sz w:val="24"/>
          <w:szCs w:val="24"/>
        </w:rPr>
        <w:t xml:space="preserve"> «Система ЭОД местного уровня», «АИС Налог – 3», другими программными обеспечениями, необходимыми для обеспечения функций отдела;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проведение контрольных мероприятий, направленных на устранению расхождений, выявленных в рамках проведения КНП;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 проведение мероприятий по поступающим запросам других налоговых органов о выявленных расхождениях, направление ответов на запросы в установленные сроки;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поиск потенциальных выгодоприобретателей на основании полученной информации, направление информационных писем в налоговые инспекции по месту постановки на учет выгодоприобретателей либо в УФНС России по Приморскому краю; 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передача материалов по проведенным мероприятиям налогового контроля в территориальные налоговые органы по месту учета выгодоприобретателя; 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своевременно составляет протоколы об административных правонарушениях, в порядке и сроки, установленные Кодексом об административных правонарушениях;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соблюдать требования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7B6021" w:rsidRPr="00A218E5" w:rsidRDefault="007B6021" w:rsidP="00CB2048">
      <w:pPr>
        <w:pStyle w:val="a8"/>
        <w:tabs>
          <w:tab w:val="left" w:pos="142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обеспечивает сохранность документов, в том числе служебного удостоверения;</w:t>
      </w:r>
    </w:p>
    <w:p w:rsidR="007B6021" w:rsidRPr="00A218E5" w:rsidRDefault="007B6021" w:rsidP="00CB2048">
      <w:pPr>
        <w:pStyle w:val="a8"/>
        <w:tabs>
          <w:tab w:val="left" w:pos="142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7B6021" w:rsidRPr="00A218E5" w:rsidRDefault="00036F77" w:rsidP="00CB2048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A63">
        <w:rPr>
          <w:rFonts w:ascii="Times New Roman" w:hAnsi="Times New Roman" w:cs="Times New Roman"/>
          <w:sz w:val="24"/>
          <w:szCs w:val="24"/>
        </w:rPr>
        <w:t>Государственный</w:t>
      </w:r>
      <w:r w:rsidR="007B6021" w:rsidRPr="002E1A63">
        <w:rPr>
          <w:rFonts w:ascii="Times New Roman" w:hAnsi="Times New Roman" w:cs="Times New Roman"/>
          <w:sz w:val="24"/>
          <w:szCs w:val="24"/>
        </w:rPr>
        <w:t xml:space="preserve"> налоговый инспектор за неисполнение или ненадлежащее</w:t>
      </w:r>
      <w:r w:rsidR="007B6021" w:rsidRPr="00A218E5">
        <w:rPr>
          <w:rFonts w:ascii="Times New Roman" w:hAnsi="Times New Roman" w:cs="Times New Roman"/>
          <w:sz w:val="24"/>
          <w:szCs w:val="24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B6021" w:rsidRPr="00A218E5" w:rsidRDefault="007B6021" w:rsidP="00CB2048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камеральных проверок </w:t>
      </w:r>
      <w:r w:rsidR="00F72DE1">
        <w:rPr>
          <w:rFonts w:ascii="Times New Roman" w:hAnsi="Times New Roman"/>
          <w:sz w:val="24"/>
          <w:szCs w:val="24"/>
        </w:rPr>
        <w:t>№2</w:t>
      </w:r>
      <w:r w:rsidRPr="00A218E5">
        <w:rPr>
          <w:rFonts w:ascii="Times New Roman" w:hAnsi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7B6021" w:rsidRPr="00A218E5" w:rsidRDefault="007B6021" w:rsidP="00CB2048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7B6021" w:rsidRPr="00A218E5" w:rsidRDefault="007B6021" w:rsidP="00CB2048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B6021" w:rsidRPr="00A218E5" w:rsidRDefault="007B6021" w:rsidP="00CB2048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7B6021" w:rsidRPr="00A218E5" w:rsidRDefault="007B6021" w:rsidP="00CB2048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7B6021" w:rsidRPr="00A218E5" w:rsidRDefault="007B6021" w:rsidP="00CB2048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lastRenderedPageBreak/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7B6021" w:rsidRPr="00A218E5" w:rsidRDefault="007B6021" w:rsidP="00CB2048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B6021" w:rsidRPr="00A218E5" w:rsidRDefault="007B602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A218E5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A218E5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7B6021" w:rsidRPr="00A218E5" w:rsidRDefault="007B6021" w:rsidP="00CB2048">
      <w:pPr>
        <w:overflowPunct/>
        <w:autoSpaceDE/>
        <w:autoSpaceDN/>
        <w:adjustRightInd/>
        <w:ind w:firstLine="567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B6021" w:rsidRPr="00A218E5" w:rsidRDefault="007B6021" w:rsidP="00CB2048">
      <w:pPr>
        <w:pStyle w:val="a8"/>
        <w:numPr>
          <w:ilvl w:val="0"/>
          <w:numId w:val="11"/>
        </w:numPr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36F77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  <w:r w:rsidRPr="00A218E5">
        <w:rPr>
          <w:rFonts w:ascii="Times New Roman" w:hAnsi="Times New Roman"/>
          <w:b/>
          <w:i/>
          <w:sz w:val="24"/>
          <w:szCs w:val="24"/>
          <w:lang w:eastAsia="ru-RU"/>
        </w:rPr>
        <w:t xml:space="preserve"> налоговый инспектор</w:t>
      </w:r>
      <w:r w:rsidRPr="00A218E5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A218E5" w:rsidRPr="00A218E5" w:rsidRDefault="00A218E5" w:rsidP="00CB2048">
      <w:pPr>
        <w:pStyle w:val="a8"/>
        <w:overflowPunct/>
        <w:ind w:left="0" w:firstLine="567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B6021" w:rsidRPr="00A218E5" w:rsidRDefault="007B6021" w:rsidP="00CB2048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13482">
        <w:rPr>
          <w:rFonts w:ascii="Times New Roman" w:hAnsi="Times New Roman"/>
          <w:i/>
          <w:sz w:val="24"/>
          <w:szCs w:val="24"/>
          <w:lang w:eastAsia="ru-RU"/>
        </w:rPr>
        <w:t>государственный налоговый инспектор</w:t>
      </w:r>
      <w:r w:rsidRPr="00A218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B2048"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 w:rsidRPr="00A218E5">
        <w:rPr>
          <w:rFonts w:ascii="Times New Roman" w:hAnsi="Times New Roman"/>
          <w:sz w:val="24"/>
          <w:szCs w:val="24"/>
          <w:lang w:eastAsia="ru-RU"/>
        </w:rPr>
        <w:t xml:space="preserve">самостоятельно принимать решения по вопросам: </w:t>
      </w:r>
    </w:p>
    <w:p w:rsidR="00014E34" w:rsidRPr="00A218E5" w:rsidRDefault="00014E34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014E34" w:rsidRPr="00A218E5" w:rsidRDefault="00014E34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014E34" w:rsidRPr="00A218E5" w:rsidRDefault="00014E34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014E34" w:rsidRDefault="00014E34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иным вопросам.</w:t>
      </w:r>
    </w:p>
    <w:p w:rsidR="00A218E5" w:rsidRPr="00A218E5" w:rsidRDefault="00A218E5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B6021" w:rsidRPr="00A218E5" w:rsidRDefault="007B6021" w:rsidP="00CB2048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13482">
        <w:rPr>
          <w:rFonts w:ascii="Times New Roman" w:hAnsi="Times New Roman"/>
          <w:i/>
          <w:sz w:val="24"/>
          <w:szCs w:val="24"/>
          <w:lang w:eastAsia="ru-RU"/>
        </w:rPr>
        <w:t>государственный налоговый инспектор</w:t>
      </w:r>
      <w:r w:rsidRPr="00A218E5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 </w:t>
      </w:r>
    </w:p>
    <w:p w:rsidR="007B6021" w:rsidRPr="00A218E5" w:rsidRDefault="00014E34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7B6021" w:rsidRPr="00A218E5" w:rsidRDefault="007B6021" w:rsidP="00CB2048">
      <w:pPr>
        <w:pStyle w:val="a8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7B6021" w:rsidRPr="00A218E5" w:rsidRDefault="007B6021" w:rsidP="00CB2048">
      <w:pPr>
        <w:pStyle w:val="a8"/>
        <w:tabs>
          <w:tab w:val="left" w:pos="18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</w:t>
      </w:r>
      <w:r w:rsidR="00A218E5" w:rsidRPr="00A218E5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A218E5">
        <w:rPr>
          <w:rFonts w:ascii="Times New Roman" w:hAnsi="Times New Roman"/>
          <w:sz w:val="24"/>
          <w:szCs w:val="24"/>
        </w:rPr>
        <w:t xml:space="preserve"> ФНС России и управления</w:t>
      </w:r>
    </w:p>
    <w:p w:rsidR="007B6021" w:rsidRPr="00A218E5" w:rsidRDefault="007B6021" w:rsidP="00CB2048">
      <w:pPr>
        <w:pStyle w:val="a8"/>
        <w:tabs>
          <w:tab w:val="left" w:pos="18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7B6021" w:rsidRPr="00A218E5" w:rsidRDefault="007B6021" w:rsidP="00CB2048">
      <w:pPr>
        <w:pStyle w:val="a8"/>
        <w:tabs>
          <w:tab w:val="left" w:pos="18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иным вопросам.</w:t>
      </w:r>
    </w:p>
    <w:p w:rsidR="00A218E5" w:rsidRPr="00A218E5" w:rsidRDefault="00A218E5" w:rsidP="00CB2048">
      <w:pPr>
        <w:pStyle w:val="a8"/>
        <w:tabs>
          <w:tab w:val="left" w:pos="18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B6021" w:rsidRPr="00A218E5" w:rsidRDefault="007B6021" w:rsidP="00CB2048">
      <w:pPr>
        <w:pStyle w:val="a8"/>
        <w:numPr>
          <w:ilvl w:val="0"/>
          <w:numId w:val="11"/>
        </w:numPr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F13482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Pr="00A218E5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участвовать</w:t>
      </w:r>
      <w:r w:rsidR="00A218E5" w:rsidRPr="00A218E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218E5">
        <w:rPr>
          <w:rFonts w:ascii="Times New Roman" w:hAnsi="Times New Roman"/>
          <w:b/>
          <w:sz w:val="24"/>
          <w:szCs w:val="24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A218E5" w:rsidRPr="00A218E5" w:rsidRDefault="00A218E5" w:rsidP="00CB2048">
      <w:pPr>
        <w:pStyle w:val="a8"/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7B6021" w:rsidRPr="00A218E5" w:rsidRDefault="00036F77" w:rsidP="00CB2048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1A63">
        <w:rPr>
          <w:rFonts w:ascii="Times New Roman" w:hAnsi="Times New Roman"/>
          <w:sz w:val="24"/>
          <w:szCs w:val="24"/>
        </w:rPr>
        <w:t>Государственный</w:t>
      </w:r>
      <w:r w:rsidR="007B6021" w:rsidRPr="002E1A63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7B6021" w:rsidRPr="002E1A63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своей компетенцией</w:t>
      </w:r>
      <w:r w:rsidR="007B6021" w:rsidRPr="00A218E5">
        <w:rPr>
          <w:rFonts w:ascii="Times New Roman" w:hAnsi="Times New Roman"/>
          <w:sz w:val="24"/>
          <w:szCs w:val="24"/>
          <w:lang w:eastAsia="ru-RU"/>
        </w:rPr>
        <w:t xml:space="preserve"> вправе участвовать в подготовке (обсуждении) следующих проектов: </w:t>
      </w:r>
    </w:p>
    <w:p w:rsidR="007B6021" w:rsidRPr="00A218E5" w:rsidRDefault="007B6021" w:rsidP="00CB204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 xml:space="preserve">- подготовка информации, информационных материалов по предмету деятельности отдела; </w:t>
      </w:r>
    </w:p>
    <w:p w:rsidR="007B6021" w:rsidRPr="00A218E5" w:rsidRDefault="007B6021" w:rsidP="00CB204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подготовка информации по предмету деятельности отдела по запросам вышестоящих организаций;</w:t>
      </w:r>
    </w:p>
    <w:p w:rsidR="007B6021" w:rsidRPr="00A218E5" w:rsidRDefault="007B6021" w:rsidP="00CB2048">
      <w:pPr>
        <w:pStyle w:val="ConsPlusNormal"/>
        <w:spacing w:after="2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>- 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7B6021" w:rsidRPr="00A218E5" w:rsidRDefault="00036F77" w:rsidP="00CB2048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2E1A63">
        <w:rPr>
          <w:rFonts w:ascii="Times New Roman" w:hAnsi="Times New Roman"/>
          <w:sz w:val="24"/>
          <w:szCs w:val="24"/>
        </w:rPr>
        <w:lastRenderedPageBreak/>
        <w:t>Государственный</w:t>
      </w:r>
      <w:r w:rsidR="007B6021" w:rsidRPr="002E1A63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7B6021" w:rsidRPr="002E1A63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своей компетенцией</w:t>
      </w:r>
      <w:r w:rsidR="007B6021" w:rsidRPr="00A218E5">
        <w:rPr>
          <w:rFonts w:ascii="Times New Roman" w:hAnsi="Times New Roman"/>
          <w:sz w:val="24"/>
          <w:szCs w:val="24"/>
          <w:lang w:eastAsia="ru-RU"/>
        </w:rPr>
        <w:t xml:space="preserve"> обязан участвовать в подготовке (обсуждении) следующих проектов:</w:t>
      </w:r>
    </w:p>
    <w:p w:rsidR="007B6021" w:rsidRPr="00A218E5" w:rsidRDefault="007B6021" w:rsidP="00CB2048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 xml:space="preserve">положений </w:t>
      </w:r>
      <w:r w:rsidRPr="00A218E5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A218E5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7B6021" w:rsidRPr="00A218E5" w:rsidRDefault="007B6021" w:rsidP="00CB2048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A218E5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A218E5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7B6021" w:rsidRPr="00A218E5" w:rsidRDefault="007B6021" w:rsidP="00CB2048">
      <w:pPr>
        <w:pStyle w:val="a8"/>
        <w:numPr>
          <w:ilvl w:val="0"/>
          <w:numId w:val="27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A218E5" w:rsidRPr="00A218E5" w:rsidRDefault="00A218E5" w:rsidP="00CB2048">
      <w:pPr>
        <w:pStyle w:val="a8"/>
        <w:overflowPunct/>
        <w:ind w:left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A218E5" w:rsidRPr="00A218E5" w:rsidRDefault="00A218E5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B6021" w:rsidRPr="00A218E5" w:rsidRDefault="007B6021" w:rsidP="00CB2048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2E1A63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своими должностными обязанностями </w:t>
      </w:r>
      <w:r w:rsidR="00F13482" w:rsidRPr="002E1A63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</w:t>
      </w:r>
      <w:r w:rsidRPr="002E1A63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</w:t>
      </w:r>
      <w:r w:rsidRPr="00A218E5">
        <w:rPr>
          <w:rFonts w:ascii="Times New Roman" w:hAnsi="Times New Roman"/>
          <w:sz w:val="24"/>
          <w:szCs w:val="24"/>
        </w:rPr>
        <w:t xml:space="preserve"> нормативными правовыми актами Российской Федерации, инструкцией по делопроизводству инспекции.</w:t>
      </w:r>
    </w:p>
    <w:p w:rsidR="00A218E5" w:rsidRPr="00A218E5" w:rsidRDefault="00A218E5" w:rsidP="00CB2048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</w:p>
    <w:p w:rsidR="007B6021" w:rsidRPr="00A218E5" w:rsidRDefault="007B6021" w:rsidP="00CB2048">
      <w:pPr>
        <w:pStyle w:val="a8"/>
        <w:numPr>
          <w:ilvl w:val="0"/>
          <w:numId w:val="11"/>
        </w:numPr>
        <w:overflowPunct/>
        <w:ind w:left="0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A218E5" w:rsidRPr="00A218E5" w:rsidRDefault="00A218E5" w:rsidP="00CB2048">
      <w:pPr>
        <w:pStyle w:val="a8"/>
        <w:overflowPunct/>
        <w:ind w:left="0" w:firstLine="567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B6021" w:rsidRPr="00A218E5" w:rsidRDefault="007B6021" w:rsidP="00CB2048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F13482">
        <w:rPr>
          <w:rFonts w:ascii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A218E5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218E5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A218E5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A218E5">
          <w:rPr>
            <w:rFonts w:ascii="Times New Roman" w:hAnsi="Times New Roman"/>
            <w:sz w:val="24"/>
            <w:szCs w:val="24"/>
          </w:rPr>
          <w:t>статьей 18</w:t>
        </w:r>
      </w:hyperlink>
      <w:r w:rsidRPr="00A218E5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18E5" w:rsidRPr="00A218E5" w:rsidRDefault="00A218E5" w:rsidP="00CB2048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A218E5" w:rsidRPr="00A218E5" w:rsidRDefault="00A218E5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B6021" w:rsidRPr="00A218E5" w:rsidRDefault="007B602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F134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218E5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7B6021" w:rsidRPr="00A218E5" w:rsidRDefault="007B6021" w:rsidP="00CB2048">
      <w:pPr>
        <w:pStyle w:val="ConsPlusNormal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7B6021" w:rsidRDefault="007B602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1EB6" w:rsidRPr="00A218E5" w:rsidRDefault="00601EB6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7B6021" w:rsidRPr="00A218E5" w:rsidRDefault="007B6021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218E5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601EB6" w:rsidRPr="00A218E5" w:rsidRDefault="00601EB6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EB6" w:rsidRPr="00A218E5" w:rsidRDefault="00601EB6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B6021" w:rsidRPr="002E1A63" w:rsidRDefault="007B602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</w:t>
      </w:r>
      <w:r w:rsidRPr="00A218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13482" w:rsidRPr="002E1A6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E1A6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7B6021" w:rsidRPr="00A218E5" w:rsidRDefault="0068133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- </w:t>
      </w:r>
      <w:r w:rsidR="007B6021" w:rsidRPr="00A218E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6021" w:rsidRPr="00A218E5" w:rsidRDefault="0068133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- </w:t>
      </w:r>
      <w:r w:rsidR="007B6021" w:rsidRPr="00A218E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B6021" w:rsidRPr="00A218E5" w:rsidRDefault="0068133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- </w:t>
      </w:r>
      <w:r w:rsidR="007B6021" w:rsidRPr="00A218E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6021" w:rsidRPr="00A218E5" w:rsidRDefault="0068133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B6021" w:rsidRPr="00A218E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6021" w:rsidRPr="00A218E5" w:rsidRDefault="0068133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- </w:t>
      </w:r>
      <w:r w:rsidR="007B6021" w:rsidRPr="00A218E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B6021" w:rsidRPr="00A218E5" w:rsidRDefault="0068133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- </w:t>
      </w:r>
      <w:r w:rsidR="007B6021" w:rsidRPr="00A218E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A218E5" w:rsidRDefault="00681331" w:rsidP="00CB204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18E5">
        <w:rPr>
          <w:rFonts w:ascii="Times New Roman" w:hAnsi="Times New Roman" w:cs="Times New Roman"/>
          <w:sz w:val="24"/>
          <w:szCs w:val="24"/>
        </w:rPr>
        <w:t xml:space="preserve">- </w:t>
      </w:r>
      <w:r w:rsidR="007B6021" w:rsidRPr="00A218E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05C5D" w:rsidRDefault="00405C5D" w:rsidP="00CB2048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lang w:eastAsia="ru-RU"/>
        </w:rPr>
      </w:pPr>
    </w:p>
    <w:p w:rsidR="00500862" w:rsidRDefault="00500862" w:rsidP="00CB2048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lang w:eastAsia="ru-RU"/>
        </w:rPr>
      </w:pPr>
    </w:p>
    <w:p w:rsidR="00601EB6" w:rsidRDefault="00601EB6" w:rsidP="00CB2048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lang w:eastAsia="ru-RU"/>
        </w:rPr>
      </w:pPr>
    </w:p>
    <w:p w:rsidR="00601EB6" w:rsidRDefault="00601EB6" w:rsidP="00CB2048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lang w:eastAsia="ru-RU"/>
        </w:rPr>
      </w:pPr>
    </w:p>
    <w:p w:rsidR="00601EB6" w:rsidRDefault="00601EB6" w:rsidP="00CB2048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lang w:eastAsia="ru-RU"/>
        </w:rPr>
      </w:pPr>
    </w:p>
    <w:p w:rsidR="00F10923" w:rsidRPr="009E5424" w:rsidRDefault="00F10923" w:rsidP="00CB2048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E5424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F10923" w:rsidRPr="009E5424" w:rsidRDefault="00F10923" w:rsidP="00CB2048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E5424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2                           </w:t>
      </w:r>
      <w:r w:rsidRPr="009E5424">
        <w:rPr>
          <w:rFonts w:ascii="Times New Roman" w:hAnsi="Times New Roman"/>
        </w:rPr>
        <w:tab/>
      </w:r>
      <w:r w:rsidRPr="009E5424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proofErr w:type="spellStart"/>
      <w:r w:rsidRPr="009E5424">
        <w:rPr>
          <w:rFonts w:ascii="Times New Roman" w:hAnsi="Times New Roman"/>
          <w:sz w:val="24"/>
          <w:szCs w:val="24"/>
          <w:lang w:eastAsia="ru-RU"/>
        </w:rPr>
        <w:t>А.В.Бондаренко</w:t>
      </w:r>
      <w:proofErr w:type="spellEnd"/>
    </w:p>
    <w:p w:rsidR="00F10923" w:rsidRPr="009E5424" w:rsidRDefault="00F10923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F10923" w:rsidRPr="009E5424" w:rsidRDefault="00F10923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Согласовано: </w:t>
      </w: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</w:pP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Заместитель начальника инспекции                 </w:t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  <w:t xml:space="preserve">________________        </w:t>
      </w:r>
      <w:r w:rsidRPr="002E1A63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О.И. Долгова</w:t>
      </w: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18"/>
          <w:szCs w:val="18"/>
          <w:lang w:eastAsia="ru-RU"/>
        </w:rPr>
      </w:pPr>
      <w:r w:rsidRPr="002E1A63">
        <w:rPr>
          <w:rFonts w:ascii="Times New Roman" w:hAnsi="Times New Roman"/>
          <w:color w:val="FFFFFF" w:themeColor="background1"/>
          <w:lang w:eastAsia="ru-RU"/>
        </w:rPr>
        <w:t xml:space="preserve">                                                                                                        </w:t>
      </w:r>
      <w:r w:rsidRPr="002E1A63">
        <w:rPr>
          <w:rFonts w:ascii="Times New Roman" w:hAnsi="Times New Roman"/>
          <w:color w:val="FFFFFF" w:themeColor="background1"/>
          <w:sz w:val="18"/>
          <w:szCs w:val="18"/>
          <w:lang w:eastAsia="ru-RU"/>
        </w:rPr>
        <w:t>подпись                                  Ф.И.О.</w:t>
      </w: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Начальник отдела кадров </w:t>
      </w: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</w:pP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и безопасности                                                    ________________          </w:t>
      </w:r>
      <w:r w:rsidRPr="002E1A63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Н.В. Митькова</w:t>
      </w:r>
    </w:p>
    <w:p w:rsidR="00F10923" w:rsidRPr="002E1A63" w:rsidRDefault="00F10923" w:rsidP="00CB2048">
      <w:pPr>
        <w:overflowPunct/>
        <w:autoSpaceDE/>
        <w:adjustRightInd/>
        <w:ind w:firstLine="567"/>
        <w:jc w:val="center"/>
        <w:textAlignment w:val="auto"/>
        <w:rPr>
          <w:rFonts w:ascii="Times New Roman" w:hAnsi="Times New Roman"/>
          <w:color w:val="FFFFFF" w:themeColor="background1"/>
          <w:sz w:val="18"/>
          <w:szCs w:val="18"/>
          <w:lang w:eastAsia="ru-RU"/>
        </w:rPr>
      </w:pPr>
      <w:r w:rsidRPr="002E1A63">
        <w:rPr>
          <w:rFonts w:ascii="Times New Roman" w:hAnsi="Times New Roman"/>
          <w:color w:val="FFFFFF" w:themeColor="background1"/>
          <w:lang w:eastAsia="ru-RU"/>
        </w:rPr>
        <w:t xml:space="preserve">                                                              </w:t>
      </w:r>
      <w:r w:rsidRPr="002E1A63">
        <w:rPr>
          <w:rFonts w:ascii="Times New Roman" w:hAnsi="Times New Roman"/>
          <w:color w:val="FFFFFF" w:themeColor="background1"/>
          <w:sz w:val="18"/>
          <w:szCs w:val="18"/>
          <w:lang w:eastAsia="ru-RU"/>
        </w:rPr>
        <w:t>подпись                                   Ф.И.О.</w:t>
      </w: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</w:pP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Начальник правового отдела                             _______________            </w:t>
      </w:r>
      <w:r w:rsidRPr="002E1A63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А.В. Овчаренко</w:t>
      </w:r>
    </w:p>
    <w:p w:rsidR="00F10923" w:rsidRPr="002E1A63" w:rsidRDefault="00F10923" w:rsidP="00CB2048">
      <w:pPr>
        <w:overflowPunct/>
        <w:autoSpaceDE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18"/>
          <w:szCs w:val="18"/>
          <w:lang w:eastAsia="ru-RU"/>
        </w:rPr>
      </w:pPr>
      <w:r w:rsidRPr="002E1A63">
        <w:rPr>
          <w:rFonts w:ascii="Times New Roman" w:hAnsi="Times New Roman"/>
          <w:color w:val="FFFFFF" w:themeColor="background1"/>
          <w:sz w:val="18"/>
          <w:szCs w:val="18"/>
          <w:lang w:eastAsia="ru-RU"/>
        </w:rPr>
        <w:t xml:space="preserve">                                                                                                                   подпись                                 Ф.И.О.</w:t>
      </w:r>
    </w:p>
    <w:p w:rsidR="008229F5" w:rsidRPr="002E1A63" w:rsidRDefault="008229F5" w:rsidP="00CB2048">
      <w:pPr>
        <w:widowControl w:val="0"/>
        <w:overflowPunct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lang w:eastAsia="ru-RU"/>
        </w:rPr>
      </w:pPr>
    </w:p>
    <w:p w:rsidR="007A49BB" w:rsidRDefault="007A49BB" w:rsidP="00CB2048">
      <w:pPr>
        <w:overflowPunct/>
        <w:autoSpaceDE/>
        <w:autoSpaceDN/>
        <w:adjustRightInd/>
        <w:ind w:firstLine="567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229F5" w:rsidRPr="002E1A63" w:rsidRDefault="008229F5" w:rsidP="00CB2048">
      <w:pPr>
        <w:widowControl w:val="0"/>
        <w:overflowPunct/>
        <w:adjustRightInd/>
        <w:ind w:firstLine="567"/>
        <w:jc w:val="center"/>
        <w:textAlignment w:val="auto"/>
        <w:outlineLvl w:val="2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2E1A63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lastRenderedPageBreak/>
        <w:t>Лист ознакомления</w:t>
      </w:r>
    </w:p>
    <w:p w:rsidR="008229F5" w:rsidRPr="002E1A63" w:rsidRDefault="008229F5" w:rsidP="00CB2048">
      <w:pPr>
        <w:widowControl w:val="0"/>
        <w:overflowPunct/>
        <w:adjustRightInd/>
        <w:ind w:firstLine="567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706"/>
        <w:gridCol w:w="2694"/>
        <w:gridCol w:w="2268"/>
        <w:gridCol w:w="2268"/>
      </w:tblGrid>
      <w:tr w:rsidR="002E1A63" w:rsidRPr="002E1A63" w:rsidTr="002E1A63">
        <w:tc>
          <w:tcPr>
            <w:tcW w:w="624" w:type="dxa"/>
            <w:hideMark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2E1A63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06" w:type="dxa"/>
            <w:hideMark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2E1A63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694" w:type="dxa"/>
            <w:hideMark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2E1A63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hideMark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2E1A63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hideMark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2E1A63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2E1A63" w:rsidRPr="002E1A63" w:rsidTr="002E1A63">
        <w:tc>
          <w:tcPr>
            <w:tcW w:w="624" w:type="dxa"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1F0E5D" w:rsidRPr="002E1A63" w:rsidRDefault="001F0E5D" w:rsidP="00CB2048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8229F5" w:rsidRPr="002E1A63" w:rsidRDefault="008229F5" w:rsidP="00CB2048">
            <w:pPr>
              <w:overflowPunct/>
              <w:ind w:firstLine="567"/>
              <w:textAlignment w:val="auto"/>
              <w:outlineLvl w:val="2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218E5" w:rsidRPr="002E1A63" w:rsidRDefault="00A218E5" w:rsidP="00CB2048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29F5" w:rsidRPr="002E1A63" w:rsidRDefault="008229F5" w:rsidP="00CB2048">
            <w:pPr>
              <w:widowControl w:val="0"/>
              <w:overflowPunct/>
              <w:adjustRightInd/>
              <w:ind w:firstLine="567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:rsidR="008229F5" w:rsidRPr="008229F5" w:rsidRDefault="008229F5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405C5D" w:rsidRDefault="00405C5D" w:rsidP="00CB2048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Default="007257A5" w:rsidP="00CB2048">
      <w:pPr>
        <w:ind w:firstLine="567"/>
      </w:pPr>
    </w:p>
    <w:sectPr w:rsidR="007257A5" w:rsidSect="00CB2048">
      <w:headerReference w:type="default" r:id="rId17"/>
      <w:pgSz w:w="11906" w:h="16838"/>
      <w:pgMar w:top="1134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BB8" w:rsidRDefault="009A6BB8" w:rsidP="00D65180">
      <w:r>
        <w:separator/>
      </w:r>
    </w:p>
  </w:endnote>
  <w:endnote w:type="continuationSeparator" w:id="0">
    <w:p w:rsidR="009A6BB8" w:rsidRDefault="009A6BB8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BB8" w:rsidRDefault="009A6BB8" w:rsidP="00D65180">
      <w:r>
        <w:separator/>
      </w:r>
    </w:p>
  </w:footnote>
  <w:footnote w:type="continuationSeparator" w:id="0">
    <w:p w:rsidR="009A6BB8" w:rsidRDefault="009A6BB8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9A6BB8" w:rsidRPr="00A218E5" w:rsidRDefault="009A6BB8">
        <w:pPr>
          <w:pStyle w:val="a3"/>
          <w:jc w:val="center"/>
        </w:pPr>
        <w:r w:rsidRPr="00A218E5">
          <w:rPr>
            <w:rFonts w:ascii="Times New Roman" w:hAnsi="Times New Roman"/>
          </w:rPr>
          <w:fldChar w:fldCharType="begin"/>
        </w:r>
        <w:r w:rsidRPr="00A218E5">
          <w:rPr>
            <w:rFonts w:ascii="Times New Roman" w:hAnsi="Times New Roman"/>
          </w:rPr>
          <w:instrText xml:space="preserve"> PAGE   \* MERGEFORMAT </w:instrText>
        </w:r>
        <w:r w:rsidRPr="00A218E5">
          <w:rPr>
            <w:rFonts w:ascii="Times New Roman" w:hAnsi="Times New Roman"/>
          </w:rPr>
          <w:fldChar w:fldCharType="separate"/>
        </w:r>
        <w:r w:rsidR="00F16CAF">
          <w:rPr>
            <w:rFonts w:ascii="Times New Roman" w:hAnsi="Times New Roman"/>
            <w:noProof/>
          </w:rPr>
          <w:t>11</w:t>
        </w:r>
        <w:r w:rsidRPr="00A218E5">
          <w:rPr>
            <w:rFonts w:ascii="Times New Roman" w:hAnsi="Times New Roman"/>
          </w:rPr>
          <w:fldChar w:fldCharType="end"/>
        </w:r>
      </w:p>
    </w:sdtContent>
  </w:sdt>
  <w:p w:rsidR="009A6BB8" w:rsidRDefault="009A6B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BEBCE932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80DED"/>
    <w:multiLevelType w:val="hybridMultilevel"/>
    <w:tmpl w:val="C08C3648"/>
    <w:lvl w:ilvl="0" w:tplc="ED0ECEC6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4F5A6C91"/>
    <w:multiLevelType w:val="multilevel"/>
    <w:tmpl w:val="B3C8B104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3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4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592A5A08"/>
    <w:multiLevelType w:val="multilevel"/>
    <w:tmpl w:val="03CC257A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7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26916CE"/>
    <w:multiLevelType w:val="multilevel"/>
    <w:tmpl w:val="A2DA1602"/>
    <w:lvl w:ilvl="0">
      <w:start w:val="6"/>
      <w:numFmt w:val="decimal"/>
      <w:lvlText w:val="%1."/>
      <w:lvlJc w:val="left"/>
      <w:pPr>
        <w:ind w:left="1283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04282A"/>
    <w:multiLevelType w:val="hybridMultilevel"/>
    <w:tmpl w:val="2E34C880"/>
    <w:lvl w:ilvl="0" w:tplc="6CD0DD88">
      <w:start w:val="1"/>
      <w:numFmt w:val="decimal"/>
      <w:lvlText w:val="%1)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5"/>
  </w:num>
  <w:num w:numId="2">
    <w:abstractNumId w:val="19"/>
  </w:num>
  <w:num w:numId="3">
    <w:abstractNumId w:val="17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29"/>
  </w:num>
  <w:num w:numId="10">
    <w:abstractNumId w:val="16"/>
  </w:num>
  <w:num w:numId="11">
    <w:abstractNumId w:val="6"/>
  </w:num>
  <w:num w:numId="12">
    <w:abstractNumId w:val="25"/>
  </w:num>
  <w:num w:numId="13">
    <w:abstractNumId w:val="11"/>
  </w:num>
  <w:num w:numId="14">
    <w:abstractNumId w:val="21"/>
  </w:num>
  <w:num w:numId="15">
    <w:abstractNumId w:val="32"/>
  </w:num>
  <w:num w:numId="16">
    <w:abstractNumId w:val="5"/>
  </w:num>
  <w:num w:numId="17">
    <w:abstractNumId w:val="27"/>
  </w:num>
  <w:num w:numId="18">
    <w:abstractNumId w:val="7"/>
  </w:num>
  <w:num w:numId="19">
    <w:abstractNumId w:val="28"/>
  </w:num>
  <w:num w:numId="20">
    <w:abstractNumId w:val="0"/>
  </w:num>
  <w:num w:numId="21">
    <w:abstractNumId w:val="20"/>
  </w:num>
  <w:num w:numId="22">
    <w:abstractNumId w:val="10"/>
  </w:num>
  <w:num w:numId="23">
    <w:abstractNumId w:val="26"/>
  </w:num>
  <w:num w:numId="24">
    <w:abstractNumId w:val="14"/>
  </w:num>
  <w:num w:numId="25">
    <w:abstractNumId w:val="1"/>
  </w:num>
  <w:num w:numId="26">
    <w:abstractNumId w:val="22"/>
  </w:num>
  <w:num w:numId="27">
    <w:abstractNumId w:val="24"/>
  </w:num>
  <w:num w:numId="28">
    <w:abstractNumId w:val="23"/>
  </w:num>
  <w:num w:numId="29">
    <w:abstractNumId w:val="2"/>
  </w:num>
  <w:num w:numId="30">
    <w:abstractNumId w:val="33"/>
  </w:num>
  <w:num w:numId="31">
    <w:abstractNumId w:val="13"/>
  </w:num>
  <w:num w:numId="32">
    <w:abstractNumId w:val="30"/>
  </w:num>
  <w:num w:numId="33">
    <w:abstractNumId w:val="18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4E34"/>
    <w:rsid w:val="00024980"/>
    <w:rsid w:val="000277A7"/>
    <w:rsid w:val="00036F77"/>
    <w:rsid w:val="00040CDF"/>
    <w:rsid w:val="000622F7"/>
    <w:rsid w:val="0007020F"/>
    <w:rsid w:val="000A4232"/>
    <w:rsid w:val="000B7351"/>
    <w:rsid w:val="000C330F"/>
    <w:rsid w:val="000D0E78"/>
    <w:rsid w:val="000D731F"/>
    <w:rsid w:val="000E010E"/>
    <w:rsid w:val="00111A4C"/>
    <w:rsid w:val="0013160B"/>
    <w:rsid w:val="00131C10"/>
    <w:rsid w:val="001369B6"/>
    <w:rsid w:val="00136A59"/>
    <w:rsid w:val="00146090"/>
    <w:rsid w:val="00151789"/>
    <w:rsid w:val="00153C63"/>
    <w:rsid w:val="00162BC3"/>
    <w:rsid w:val="00164F50"/>
    <w:rsid w:val="00167FBB"/>
    <w:rsid w:val="00171F3E"/>
    <w:rsid w:val="0017460A"/>
    <w:rsid w:val="00184A29"/>
    <w:rsid w:val="001934AC"/>
    <w:rsid w:val="001952A1"/>
    <w:rsid w:val="00195C41"/>
    <w:rsid w:val="001A2404"/>
    <w:rsid w:val="001A3EFA"/>
    <w:rsid w:val="001A520B"/>
    <w:rsid w:val="001A794F"/>
    <w:rsid w:val="001B7D3B"/>
    <w:rsid w:val="001C203E"/>
    <w:rsid w:val="001C7CAC"/>
    <w:rsid w:val="001E1906"/>
    <w:rsid w:val="001E5BE8"/>
    <w:rsid w:val="001F0E5D"/>
    <w:rsid w:val="001F5546"/>
    <w:rsid w:val="00214DD3"/>
    <w:rsid w:val="00215E3A"/>
    <w:rsid w:val="00230EA2"/>
    <w:rsid w:val="002330F9"/>
    <w:rsid w:val="00234875"/>
    <w:rsid w:val="00246653"/>
    <w:rsid w:val="002522FB"/>
    <w:rsid w:val="002643EB"/>
    <w:rsid w:val="00272BB9"/>
    <w:rsid w:val="00273412"/>
    <w:rsid w:val="00277BF3"/>
    <w:rsid w:val="0028038E"/>
    <w:rsid w:val="002845F1"/>
    <w:rsid w:val="002A37DC"/>
    <w:rsid w:val="002C189D"/>
    <w:rsid w:val="002C337C"/>
    <w:rsid w:val="002C511A"/>
    <w:rsid w:val="002D610B"/>
    <w:rsid w:val="002E1A63"/>
    <w:rsid w:val="002F03EC"/>
    <w:rsid w:val="002F4651"/>
    <w:rsid w:val="002F4753"/>
    <w:rsid w:val="00300339"/>
    <w:rsid w:val="00302478"/>
    <w:rsid w:val="00350DAF"/>
    <w:rsid w:val="0036164C"/>
    <w:rsid w:val="00365708"/>
    <w:rsid w:val="00366DD6"/>
    <w:rsid w:val="00370A47"/>
    <w:rsid w:val="0037241A"/>
    <w:rsid w:val="003A421A"/>
    <w:rsid w:val="003A6A43"/>
    <w:rsid w:val="003B17CE"/>
    <w:rsid w:val="003C6217"/>
    <w:rsid w:val="003D433E"/>
    <w:rsid w:val="003E42E1"/>
    <w:rsid w:val="003E47B3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3F84"/>
    <w:rsid w:val="00462EBF"/>
    <w:rsid w:val="00497417"/>
    <w:rsid w:val="004A5508"/>
    <w:rsid w:val="004C2081"/>
    <w:rsid w:val="004C40D7"/>
    <w:rsid w:val="004D27E9"/>
    <w:rsid w:val="004E6F9D"/>
    <w:rsid w:val="004E6FFC"/>
    <w:rsid w:val="004F20BC"/>
    <w:rsid w:val="004F6DE3"/>
    <w:rsid w:val="00500862"/>
    <w:rsid w:val="0053623B"/>
    <w:rsid w:val="00546CD4"/>
    <w:rsid w:val="005532DC"/>
    <w:rsid w:val="00557855"/>
    <w:rsid w:val="00561E7E"/>
    <w:rsid w:val="005816ED"/>
    <w:rsid w:val="00583AB0"/>
    <w:rsid w:val="00585312"/>
    <w:rsid w:val="005A4DFD"/>
    <w:rsid w:val="005C0381"/>
    <w:rsid w:val="005C2583"/>
    <w:rsid w:val="005C3F01"/>
    <w:rsid w:val="005D6674"/>
    <w:rsid w:val="005E179D"/>
    <w:rsid w:val="005E60F9"/>
    <w:rsid w:val="005E7341"/>
    <w:rsid w:val="005F5629"/>
    <w:rsid w:val="0060107F"/>
    <w:rsid w:val="00601EB6"/>
    <w:rsid w:val="00612BE7"/>
    <w:rsid w:val="00614341"/>
    <w:rsid w:val="006269B8"/>
    <w:rsid w:val="00627E34"/>
    <w:rsid w:val="0063071F"/>
    <w:rsid w:val="0063130B"/>
    <w:rsid w:val="006345CF"/>
    <w:rsid w:val="00635715"/>
    <w:rsid w:val="00640F08"/>
    <w:rsid w:val="006415B0"/>
    <w:rsid w:val="006531BA"/>
    <w:rsid w:val="00653FAC"/>
    <w:rsid w:val="00656001"/>
    <w:rsid w:val="006674FC"/>
    <w:rsid w:val="00677EF2"/>
    <w:rsid w:val="00681331"/>
    <w:rsid w:val="006A36D0"/>
    <w:rsid w:val="006A75FC"/>
    <w:rsid w:val="006D251A"/>
    <w:rsid w:val="006D5ED8"/>
    <w:rsid w:val="007020BF"/>
    <w:rsid w:val="007025C3"/>
    <w:rsid w:val="00702BDB"/>
    <w:rsid w:val="00707B90"/>
    <w:rsid w:val="00711A9C"/>
    <w:rsid w:val="007257A5"/>
    <w:rsid w:val="00742E6C"/>
    <w:rsid w:val="00763C0E"/>
    <w:rsid w:val="00767CC7"/>
    <w:rsid w:val="00770790"/>
    <w:rsid w:val="00775CD1"/>
    <w:rsid w:val="0077798C"/>
    <w:rsid w:val="00777E4F"/>
    <w:rsid w:val="007905D6"/>
    <w:rsid w:val="007A0E20"/>
    <w:rsid w:val="007A1904"/>
    <w:rsid w:val="007A248A"/>
    <w:rsid w:val="007A49BB"/>
    <w:rsid w:val="007B0E9A"/>
    <w:rsid w:val="007B6021"/>
    <w:rsid w:val="007B72A3"/>
    <w:rsid w:val="007D1800"/>
    <w:rsid w:val="007F7D13"/>
    <w:rsid w:val="00800170"/>
    <w:rsid w:val="00805D21"/>
    <w:rsid w:val="008066A3"/>
    <w:rsid w:val="008102B6"/>
    <w:rsid w:val="008229F5"/>
    <w:rsid w:val="008412DB"/>
    <w:rsid w:val="00842D14"/>
    <w:rsid w:val="008536E7"/>
    <w:rsid w:val="00857453"/>
    <w:rsid w:val="00870958"/>
    <w:rsid w:val="008733FB"/>
    <w:rsid w:val="008813BC"/>
    <w:rsid w:val="0089523F"/>
    <w:rsid w:val="008A31C4"/>
    <w:rsid w:val="008A455B"/>
    <w:rsid w:val="008B29AE"/>
    <w:rsid w:val="008B5ABB"/>
    <w:rsid w:val="008E445A"/>
    <w:rsid w:val="008F7580"/>
    <w:rsid w:val="008F7D34"/>
    <w:rsid w:val="009057EB"/>
    <w:rsid w:val="009143F2"/>
    <w:rsid w:val="0091469A"/>
    <w:rsid w:val="00914C3F"/>
    <w:rsid w:val="0092225B"/>
    <w:rsid w:val="009222CC"/>
    <w:rsid w:val="009358A1"/>
    <w:rsid w:val="00954084"/>
    <w:rsid w:val="00972E2B"/>
    <w:rsid w:val="009743F2"/>
    <w:rsid w:val="00974A95"/>
    <w:rsid w:val="00977188"/>
    <w:rsid w:val="00984DEF"/>
    <w:rsid w:val="00995CF7"/>
    <w:rsid w:val="00996F5A"/>
    <w:rsid w:val="009A6BB8"/>
    <w:rsid w:val="009B0415"/>
    <w:rsid w:val="009B4BC4"/>
    <w:rsid w:val="009C1319"/>
    <w:rsid w:val="009C193D"/>
    <w:rsid w:val="009D0927"/>
    <w:rsid w:val="009D0AFD"/>
    <w:rsid w:val="009D4EAB"/>
    <w:rsid w:val="009D5058"/>
    <w:rsid w:val="009D5A8E"/>
    <w:rsid w:val="009F03DB"/>
    <w:rsid w:val="009F1223"/>
    <w:rsid w:val="00A009E1"/>
    <w:rsid w:val="00A0181E"/>
    <w:rsid w:val="00A0403E"/>
    <w:rsid w:val="00A218E5"/>
    <w:rsid w:val="00A52479"/>
    <w:rsid w:val="00A55772"/>
    <w:rsid w:val="00A63A64"/>
    <w:rsid w:val="00A932C0"/>
    <w:rsid w:val="00AA5AA4"/>
    <w:rsid w:val="00AB0A03"/>
    <w:rsid w:val="00AB7FA9"/>
    <w:rsid w:val="00AD32B4"/>
    <w:rsid w:val="00AD38C6"/>
    <w:rsid w:val="00AD6AA8"/>
    <w:rsid w:val="00AE34C9"/>
    <w:rsid w:val="00B11D53"/>
    <w:rsid w:val="00B13E2D"/>
    <w:rsid w:val="00B332DF"/>
    <w:rsid w:val="00B43ABB"/>
    <w:rsid w:val="00B44485"/>
    <w:rsid w:val="00B506B8"/>
    <w:rsid w:val="00B519F2"/>
    <w:rsid w:val="00B5508F"/>
    <w:rsid w:val="00B6593B"/>
    <w:rsid w:val="00B75922"/>
    <w:rsid w:val="00B75C3A"/>
    <w:rsid w:val="00B903A4"/>
    <w:rsid w:val="00B9235F"/>
    <w:rsid w:val="00BB20A8"/>
    <w:rsid w:val="00BB394E"/>
    <w:rsid w:val="00BC0C8F"/>
    <w:rsid w:val="00BE6180"/>
    <w:rsid w:val="00BF2ED8"/>
    <w:rsid w:val="00BF402B"/>
    <w:rsid w:val="00C10B63"/>
    <w:rsid w:val="00C201CE"/>
    <w:rsid w:val="00C30519"/>
    <w:rsid w:val="00C31634"/>
    <w:rsid w:val="00C56FD5"/>
    <w:rsid w:val="00C62939"/>
    <w:rsid w:val="00C64ACE"/>
    <w:rsid w:val="00C6515C"/>
    <w:rsid w:val="00C65F4E"/>
    <w:rsid w:val="00C87F1E"/>
    <w:rsid w:val="00CA5BAE"/>
    <w:rsid w:val="00CB2048"/>
    <w:rsid w:val="00CB5958"/>
    <w:rsid w:val="00CC5FB7"/>
    <w:rsid w:val="00CC6679"/>
    <w:rsid w:val="00CD1301"/>
    <w:rsid w:val="00CD2DB2"/>
    <w:rsid w:val="00D134F2"/>
    <w:rsid w:val="00D34CA6"/>
    <w:rsid w:val="00D451F3"/>
    <w:rsid w:val="00D50848"/>
    <w:rsid w:val="00D56450"/>
    <w:rsid w:val="00D6427D"/>
    <w:rsid w:val="00D65180"/>
    <w:rsid w:val="00D66C2F"/>
    <w:rsid w:val="00D71F37"/>
    <w:rsid w:val="00D73A67"/>
    <w:rsid w:val="00D949C8"/>
    <w:rsid w:val="00DA16CD"/>
    <w:rsid w:val="00DD3F1C"/>
    <w:rsid w:val="00DE1886"/>
    <w:rsid w:val="00DE3631"/>
    <w:rsid w:val="00E0661F"/>
    <w:rsid w:val="00E3685E"/>
    <w:rsid w:val="00E5222B"/>
    <w:rsid w:val="00E60D7F"/>
    <w:rsid w:val="00E614B4"/>
    <w:rsid w:val="00E63339"/>
    <w:rsid w:val="00E645E6"/>
    <w:rsid w:val="00E76AE1"/>
    <w:rsid w:val="00E77FDA"/>
    <w:rsid w:val="00EA6980"/>
    <w:rsid w:val="00EB0D78"/>
    <w:rsid w:val="00EE0E91"/>
    <w:rsid w:val="00EE3BD4"/>
    <w:rsid w:val="00F00B12"/>
    <w:rsid w:val="00F01050"/>
    <w:rsid w:val="00F10923"/>
    <w:rsid w:val="00F11257"/>
    <w:rsid w:val="00F13482"/>
    <w:rsid w:val="00F13DC8"/>
    <w:rsid w:val="00F1514C"/>
    <w:rsid w:val="00F16CAF"/>
    <w:rsid w:val="00F23229"/>
    <w:rsid w:val="00F57E36"/>
    <w:rsid w:val="00F62A05"/>
    <w:rsid w:val="00F66268"/>
    <w:rsid w:val="00F70E1E"/>
    <w:rsid w:val="00F72DE1"/>
    <w:rsid w:val="00F77550"/>
    <w:rsid w:val="00F95DA9"/>
    <w:rsid w:val="00FB02CD"/>
    <w:rsid w:val="00FD0166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9ACFF83-18D6-4B2F-A2B0-5DD67C77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customStyle="1" w:styleId="ConsPlusTitle">
    <w:name w:val="ConsPlusTitle"/>
    <w:rsid w:val="007D18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Balloon Text"/>
    <w:basedOn w:val="a"/>
    <w:link w:val="af0"/>
    <w:semiHidden/>
    <w:unhideWhenUsed/>
    <w:rsid w:val="00A040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A0403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43D1A-F747-451F-A219-AEA8F878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7DB15312</Template>
  <TotalTime>10</TotalTime>
  <Pages>11</Pages>
  <Words>4754</Words>
  <Characters>27102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7</cp:revision>
  <cp:lastPrinted>2018-03-13T07:25:00Z</cp:lastPrinted>
  <dcterms:created xsi:type="dcterms:W3CDTF">2018-08-20T00:38:00Z</dcterms:created>
  <dcterms:modified xsi:type="dcterms:W3CDTF">2018-08-20T00:56:00Z</dcterms:modified>
</cp:coreProperties>
</file>